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A307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8B12600" w14:textId="77777777" w:rsidR="00741687" w:rsidRDefault="00B44F3B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ESTATUTO </w:t>
      </w:r>
      <w:r>
        <w:rPr>
          <w:rFonts w:ascii="Calibri" w:eastAsia="Calibri" w:hAnsi="Calibri" w:cs="Calibri"/>
          <w:b/>
          <w:u w:val="single"/>
        </w:rPr>
        <w:t>SOCIAL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DA “</w:t>
      </w:r>
      <w:r>
        <w:rPr>
          <w:rFonts w:ascii="Calibri" w:eastAsia="Calibri" w:hAnsi="Calibri" w:cs="Calibri"/>
          <w:b/>
          <w:color w:val="FF0000"/>
          <w:u w:val="single"/>
        </w:rPr>
        <w:t>NOME DA EMPRESA JÚNIOR</w:t>
      </w:r>
      <w:r>
        <w:rPr>
          <w:rFonts w:ascii="Calibri" w:eastAsia="Calibri" w:hAnsi="Calibri" w:cs="Calibri"/>
          <w:b/>
          <w:u w:val="single"/>
        </w:rPr>
        <w:t>”</w:t>
      </w:r>
      <w:r>
        <w:rPr>
          <w:rFonts w:ascii="Calibri" w:eastAsia="Calibri" w:hAnsi="Calibri" w:cs="Calibri"/>
          <w:b/>
          <w:u w:val="single"/>
        </w:rPr>
        <w:t xml:space="preserve"> - EMPRESA JÚNIOR </w:t>
      </w:r>
      <w:r>
        <w:rPr>
          <w:rFonts w:ascii="Calibri" w:eastAsia="Calibri" w:hAnsi="Calibri" w:cs="Calibri"/>
          <w:b/>
          <w:u w:val="single"/>
        </w:rPr>
        <w:t>DO</w:t>
      </w:r>
    </w:p>
    <w:p w14:paraId="4F0B9B66" w14:textId="77777777" w:rsidR="00741687" w:rsidRDefault="00B44F3B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“ </w:t>
      </w:r>
      <w:r>
        <w:rPr>
          <w:rFonts w:ascii="Calibri" w:eastAsia="Calibri" w:hAnsi="Calibri" w:cs="Calibri"/>
          <w:b/>
          <w:color w:val="FF0000"/>
          <w:u w:val="single"/>
        </w:rPr>
        <w:t>CURSO VINCULADO</w:t>
      </w:r>
      <w:r>
        <w:rPr>
          <w:rFonts w:ascii="Calibri" w:eastAsia="Calibri" w:hAnsi="Calibri" w:cs="Calibri"/>
          <w:b/>
          <w:u w:val="single"/>
        </w:rPr>
        <w:t>” DA FUNDAÇÃO UNIVERSIDADE FEDERAL DO ABC</w:t>
      </w:r>
    </w:p>
    <w:p w14:paraId="0B558A40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BA565D4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3407924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1B742F20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 I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DENOMINAÇÃO, SEDE, FINALIDADE E DURAÇÃO </w:t>
      </w:r>
    </w:p>
    <w:p w14:paraId="53409852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70205661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1º </w:t>
      </w:r>
      <w:r>
        <w:rPr>
          <w:rFonts w:ascii="Calibri" w:eastAsia="Calibri" w:hAnsi="Calibri" w:cs="Calibri"/>
        </w:rPr>
        <w:t>- 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é uma associação civil sem fins lucrativos, com fins educativos, </w:t>
      </w:r>
      <w:r>
        <w:rPr>
          <w:rFonts w:ascii="Calibri" w:eastAsia="Calibri" w:hAnsi="Calibri" w:cs="Calibri"/>
        </w:rPr>
        <w:t>do curso de “</w:t>
      </w:r>
      <w:r>
        <w:rPr>
          <w:rFonts w:ascii="Calibri" w:eastAsia="Calibri" w:hAnsi="Calibri" w:cs="Calibri"/>
          <w:color w:val="FF0000"/>
        </w:rPr>
        <w:t>nome do curso vinculado</w:t>
      </w:r>
      <w:r>
        <w:rPr>
          <w:rFonts w:ascii="Calibri" w:eastAsia="Calibri" w:hAnsi="Calibri" w:cs="Calibri"/>
        </w:rPr>
        <w:t xml:space="preserve">” da Fundação Universidade Federal do ABC (UFABC) </w:t>
      </w:r>
      <w:r>
        <w:rPr>
          <w:rFonts w:ascii="Calibri" w:eastAsia="Calibri" w:hAnsi="Calibri" w:cs="Calibri"/>
        </w:rPr>
        <w:t>e com prazo de duração indeterminado, com sede "</w:t>
      </w:r>
      <w:r>
        <w:rPr>
          <w:rFonts w:ascii="Calibri" w:eastAsia="Calibri" w:hAnsi="Calibri" w:cs="Calibri"/>
          <w:color w:val="FF0000"/>
        </w:rPr>
        <w:t>endereço da empresa júnior</w:t>
      </w:r>
      <w:r>
        <w:rPr>
          <w:rFonts w:ascii="Calibri" w:eastAsia="Calibri" w:hAnsi="Calibri" w:cs="Calibri"/>
        </w:rPr>
        <w:t>" e foro nesta cidade de "</w:t>
      </w:r>
      <w:r>
        <w:rPr>
          <w:rFonts w:ascii="Calibri" w:eastAsia="Calibri" w:hAnsi="Calibri" w:cs="Calibri"/>
          <w:color w:val="FF0000"/>
        </w:rPr>
        <w:t>nom</w:t>
      </w:r>
      <w:r>
        <w:rPr>
          <w:rFonts w:ascii="Calibri" w:eastAsia="Calibri" w:hAnsi="Calibri" w:cs="Calibri"/>
          <w:color w:val="FF0000"/>
        </w:rPr>
        <w:t>e da cidade</w:t>
      </w:r>
      <w:r>
        <w:rPr>
          <w:rFonts w:ascii="Calibri" w:eastAsia="Calibri" w:hAnsi="Calibri" w:cs="Calibri"/>
        </w:rPr>
        <w:t>", Estado de "</w:t>
      </w:r>
      <w:r>
        <w:rPr>
          <w:rFonts w:ascii="Calibri" w:eastAsia="Calibri" w:hAnsi="Calibri" w:cs="Calibri"/>
          <w:color w:val="FF0000"/>
        </w:rPr>
        <w:t>nome do Estado</w:t>
      </w:r>
      <w:r>
        <w:rPr>
          <w:rFonts w:ascii="Calibri" w:eastAsia="Calibri" w:hAnsi="Calibri" w:cs="Calibri"/>
        </w:rPr>
        <w:t xml:space="preserve">", que se regerá pelo presente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statuto e pelas disposições legais aplicáveis. </w:t>
      </w:r>
    </w:p>
    <w:p w14:paraId="239ECA37" w14:textId="77777777" w:rsidR="00741687" w:rsidRDefault="00B44F3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Parágrafo único </w:t>
      </w:r>
      <w:r>
        <w:rPr>
          <w:rFonts w:ascii="Calibri" w:eastAsia="Calibri" w:hAnsi="Calibri" w:cs="Calibri"/>
        </w:rPr>
        <w:t>- A organização e funcionamento da “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” serão fixados em Regimento Interno, elaborado pela Diretoria Executiva e aprovado pela Assembleia Geral, observado o disposto neste Estatuto. </w:t>
      </w:r>
    </w:p>
    <w:p w14:paraId="1DC066F1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u w:val="single"/>
          <w:shd w:val="clear" w:color="auto" w:fill="FFE599"/>
        </w:rPr>
        <w:t>Orientações - nome e endereço da Empresa Júnior</w:t>
      </w:r>
      <w:r>
        <w:rPr>
          <w:rFonts w:ascii="Calibri" w:eastAsia="Calibri" w:hAnsi="Calibri" w:cs="Calibri"/>
          <w:shd w:val="clear" w:color="auto" w:fill="FFE599"/>
        </w:rPr>
        <w:t>:</w:t>
      </w:r>
    </w:p>
    <w:p w14:paraId="7939DF8C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nome da Empresa Júnior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aqui se trata da razão social da empr</w:t>
      </w:r>
      <w:r>
        <w:rPr>
          <w:rFonts w:ascii="Calibri" w:eastAsia="Calibri" w:hAnsi="Calibri" w:cs="Calibri"/>
          <w:i/>
          <w:shd w:val="clear" w:color="auto" w:fill="FFE599"/>
        </w:rPr>
        <w:t xml:space="preserve">esa júnior, que já pode conter o nome da entidade de ensino a qual ela está vinculada ou não. Entretanto, é sempre bom garantir a autorização da entidade para o uso do seu nome, uma vez que quase sempre eles são marcas registradas. é importante também que </w:t>
      </w:r>
      <w:r>
        <w:rPr>
          <w:rFonts w:ascii="Calibri" w:eastAsia="Calibri" w:hAnsi="Calibri" w:cs="Calibri"/>
          <w:i/>
          <w:shd w:val="clear" w:color="auto" w:fill="FFE599"/>
        </w:rPr>
        <w:t>os interessados em abrir sua empresa júnior verifiquem se já não existe alguma outra empresa júnior com um nome parecido, o que pode causar problemas para as duas partes.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  <w:r>
        <w:rPr>
          <w:rFonts w:ascii="Calibri" w:eastAsia="Calibri" w:hAnsi="Calibri" w:cs="Calibri"/>
          <w:i/>
          <w:shd w:val="clear" w:color="auto" w:fill="FFE599"/>
        </w:rPr>
        <w:t>A Fundação Universidade Federal do ABC terá por política indicar à empresa júnior cas</w:t>
      </w:r>
      <w:r>
        <w:rPr>
          <w:rFonts w:ascii="Calibri" w:eastAsia="Calibri" w:hAnsi="Calibri" w:cs="Calibri"/>
          <w:i/>
          <w:shd w:val="clear" w:color="auto" w:fill="FFE599"/>
        </w:rPr>
        <w:t xml:space="preserve">o o seu nome seja semelhante a outro, tendo a empresa júnior mais antiga preferência em caso de negociação. </w:t>
      </w:r>
    </w:p>
    <w:p w14:paraId="3C42004F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endereço da Empresa Júnior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sem o endereço o Cartório rejeitará o seu estatuto. De preferência coloque o endereço da </w:t>
      </w:r>
      <w:r>
        <w:rPr>
          <w:rFonts w:ascii="Calibri" w:eastAsia="Calibri" w:hAnsi="Calibri" w:cs="Calibri"/>
          <w:i/>
          <w:shd w:val="clear" w:color="auto" w:fill="FFE599"/>
        </w:rPr>
        <w:t>faculdade</w:t>
      </w:r>
      <w:r>
        <w:rPr>
          <w:rFonts w:ascii="Calibri" w:eastAsia="Calibri" w:hAnsi="Calibri" w:cs="Calibri"/>
          <w:i/>
          <w:shd w:val="clear" w:color="auto" w:fill="FFE599"/>
        </w:rPr>
        <w:t xml:space="preserve">, porque desta forma a empresa júnior ficará automaticamente isenta de impostos e taxas referentes a localização da empresa, como IPTU, Taxas de Instalação, etc. </w:t>
      </w:r>
    </w:p>
    <w:p w14:paraId="4B12B9AE" w14:textId="77777777" w:rsidR="00741687" w:rsidRDefault="00741687">
      <w:pPr>
        <w:jc w:val="both"/>
        <w:rPr>
          <w:rFonts w:ascii="Calibri" w:eastAsia="Calibri" w:hAnsi="Calibri" w:cs="Calibri"/>
          <w:shd w:val="clear" w:color="auto" w:fill="FFE599"/>
        </w:rPr>
      </w:pPr>
    </w:p>
    <w:p w14:paraId="286A2007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2º</w:t>
      </w:r>
      <w:r>
        <w:rPr>
          <w:rFonts w:ascii="Calibri" w:eastAsia="Calibri" w:hAnsi="Calibri" w:cs="Calibri"/>
        </w:rPr>
        <w:t xml:space="preserve"> - 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tem por finalidade: </w:t>
      </w:r>
    </w:p>
    <w:p w14:paraId="0A5B81E4" w14:textId="77777777" w:rsidR="00741687" w:rsidRDefault="00B44F3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Proporcionar a seus membros efet</w:t>
      </w:r>
      <w:r>
        <w:rPr>
          <w:rFonts w:ascii="Calibri" w:eastAsia="Calibri" w:hAnsi="Calibri" w:cs="Calibri"/>
        </w:rPr>
        <w:t xml:space="preserve">ivos as condições necessárias à aplicação prática de seus conhecimentos teóricos relativos à sua área de formação profissional; </w:t>
      </w:r>
    </w:p>
    <w:p w14:paraId="7392B708" w14:textId="77777777" w:rsidR="00741687" w:rsidRDefault="00B44F3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Dar à sociedade um retorno dos investimentos que ela realiza na Universidade, </w:t>
      </w:r>
      <w:r>
        <w:rPr>
          <w:rFonts w:ascii="Calibri" w:eastAsia="Calibri" w:hAnsi="Calibri" w:cs="Calibri"/>
        </w:rPr>
        <w:t>por meio</w:t>
      </w:r>
      <w:r>
        <w:rPr>
          <w:rFonts w:ascii="Calibri" w:eastAsia="Calibri" w:hAnsi="Calibri" w:cs="Calibri"/>
        </w:rPr>
        <w:t xml:space="preserve"> de serviços de alta qualidade, realizado</w:t>
      </w:r>
      <w:r>
        <w:rPr>
          <w:rFonts w:ascii="Calibri" w:eastAsia="Calibri" w:hAnsi="Calibri" w:cs="Calibri"/>
        </w:rPr>
        <w:t>s por futuros profissionais da área de "</w:t>
      </w:r>
      <w:r>
        <w:rPr>
          <w:rFonts w:ascii="Calibri" w:eastAsia="Calibri" w:hAnsi="Calibri" w:cs="Calibri"/>
          <w:color w:val="FF0000"/>
        </w:rPr>
        <w:t>especialidade de atuação da Empresa Júnior</w:t>
      </w:r>
      <w:r>
        <w:rPr>
          <w:rFonts w:ascii="Calibri" w:eastAsia="Calibri" w:hAnsi="Calibri" w:cs="Calibri"/>
        </w:rPr>
        <w:t xml:space="preserve">" do Curso de Graduação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color w:val="FF0000"/>
        </w:rPr>
        <w:t>xxxxx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da </w:t>
      </w:r>
      <w:r>
        <w:rPr>
          <w:rFonts w:ascii="Calibri" w:eastAsia="Calibri" w:hAnsi="Calibri" w:cs="Calibri"/>
        </w:rPr>
        <w:t>Fundação Universidade Federal do ABC</w:t>
      </w:r>
      <w:r>
        <w:rPr>
          <w:rFonts w:ascii="Calibri" w:eastAsia="Calibri" w:hAnsi="Calibri" w:cs="Calibri"/>
        </w:rPr>
        <w:t xml:space="preserve">; </w:t>
      </w:r>
    </w:p>
    <w:p w14:paraId="5E849861" w14:textId="77777777" w:rsidR="00741687" w:rsidRDefault="00B44F3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Incentivar a capacidade empreendedora do aluno, dando a ele uma visão profissional já no âmbito acad</w:t>
      </w:r>
      <w:r>
        <w:rPr>
          <w:rFonts w:ascii="Calibri" w:eastAsia="Calibri" w:hAnsi="Calibri" w:cs="Calibri"/>
        </w:rPr>
        <w:t xml:space="preserve">êmico; </w:t>
      </w:r>
    </w:p>
    <w:p w14:paraId="1FD69F6D" w14:textId="77777777" w:rsidR="00741687" w:rsidRDefault="00B44F3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Realizar estudos, elaborar diagnósticos e relatórios sobre assuntos específicos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sua área de atuação; </w:t>
      </w:r>
    </w:p>
    <w:p w14:paraId="07AED871" w14:textId="77777777" w:rsidR="00741687" w:rsidRDefault="00B44F3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Assessorar a implantação de soluções indicadas para problemas diagnosticados; </w:t>
      </w:r>
    </w:p>
    <w:p w14:paraId="59B2113C" w14:textId="77777777" w:rsidR="00741687" w:rsidRDefault="00B44F3B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Valorizar </w:t>
      </w:r>
      <w:r>
        <w:rPr>
          <w:rFonts w:ascii="Calibri" w:eastAsia="Calibri" w:hAnsi="Calibri" w:cs="Calibri"/>
        </w:rPr>
        <w:t>a comunidade acadêmica</w:t>
      </w:r>
      <w:r>
        <w:rPr>
          <w:rFonts w:ascii="Calibri" w:eastAsia="Calibri" w:hAnsi="Calibri" w:cs="Calibri"/>
        </w:rPr>
        <w:t xml:space="preserve"> da </w:t>
      </w:r>
      <w:r>
        <w:rPr>
          <w:rFonts w:ascii="Calibri" w:eastAsia="Calibri" w:hAnsi="Calibri" w:cs="Calibri"/>
        </w:rPr>
        <w:t>Fundação Universidade Federa</w:t>
      </w:r>
      <w:r>
        <w:rPr>
          <w:rFonts w:ascii="Calibri" w:eastAsia="Calibri" w:hAnsi="Calibri" w:cs="Calibri"/>
        </w:rPr>
        <w:t>l do ABC, facilitar a entrada do discente</w:t>
      </w:r>
      <w:r>
        <w:rPr>
          <w:rFonts w:ascii="Calibri" w:eastAsia="Calibri" w:hAnsi="Calibri" w:cs="Calibri"/>
        </w:rPr>
        <w:t xml:space="preserve"> no mercado de trabalho e aprimorar os conhec</w:t>
      </w:r>
      <w:r>
        <w:rPr>
          <w:rFonts w:ascii="Calibri" w:eastAsia="Calibri" w:hAnsi="Calibri" w:cs="Calibri"/>
        </w:rPr>
        <w:t xml:space="preserve">imentos </w:t>
      </w:r>
      <w:r>
        <w:rPr>
          <w:rFonts w:ascii="Calibri" w:eastAsia="Calibri" w:hAnsi="Calibri" w:cs="Calibri"/>
        </w:rPr>
        <w:t xml:space="preserve">no âmbito acadêmico; </w:t>
      </w:r>
    </w:p>
    <w:p w14:paraId="1F4C0EC1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shd w:val="clear" w:color="auto" w:fill="F9CB9C"/>
        </w:rPr>
        <w:t>(</w:t>
      </w:r>
      <w:r>
        <w:rPr>
          <w:rFonts w:ascii="Calibri" w:eastAsia="Calibri" w:hAnsi="Calibri" w:cs="Calibri"/>
          <w:shd w:val="clear" w:color="auto" w:fill="FFE599"/>
        </w:rPr>
        <w:t xml:space="preserve">OBS: </w:t>
      </w:r>
      <w:r>
        <w:rPr>
          <w:rFonts w:ascii="Calibri" w:eastAsia="Calibri" w:hAnsi="Calibri" w:cs="Calibri"/>
          <w:shd w:val="clear" w:color="auto" w:fill="FFE599"/>
        </w:rPr>
        <w:t>outros aspectos poderão ser citados, de acordo com a Empresa Júnior</w:t>
      </w:r>
      <w:r>
        <w:rPr>
          <w:rFonts w:ascii="Calibri" w:eastAsia="Calibri" w:hAnsi="Calibri" w:cs="Calibri"/>
          <w:shd w:val="clear" w:color="auto" w:fill="FFE599"/>
        </w:rPr>
        <w:t>)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43DEC16E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comentário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este artigo deverá citar especificamente a área de atuação a que a empresa júnior se dedicará, assim como garantir que o trabalho nela será realizado apenas por alunos daquela instituição de ensino </w:t>
      </w:r>
      <w:r>
        <w:rPr>
          <w:rFonts w:ascii="Calibri" w:eastAsia="Calibri" w:hAnsi="Calibri" w:cs="Calibri"/>
          <w:i/>
          <w:shd w:val="clear" w:color="auto" w:fill="FFE599"/>
        </w:rPr>
        <w:t>específica</w:t>
      </w:r>
      <w:r>
        <w:rPr>
          <w:rFonts w:ascii="Calibri" w:eastAsia="Calibri" w:hAnsi="Calibri" w:cs="Calibri"/>
          <w:i/>
          <w:shd w:val="clear" w:color="auto" w:fill="FFE599"/>
        </w:rPr>
        <w:t xml:space="preserve"> como uma forma de garantir que a Empresa Júnior</w:t>
      </w:r>
      <w:r>
        <w:rPr>
          <w:rFonts w:ascii="Calibri" w:eastAsia="Calibri" w:hAnsi="Calibri" w:cs="Calibri"/>
          <w:i/>
          <w:shd w:val="clear" w:color="auto" w:fill="FFE599"/>
        </w:rPr>
        <w:t xml:space="preserve"> possa sempre responder pela qualidade dos seus serviços . quanto aos itens que compõem a finalidade da Empresa Júnior, poderão ser suprimidos ou acrescentados quaisquer outros itens que se fizerem convenientes, contanto que não firam o Código de Ética do </w:t>
      </w:r>
      <w:r>
        <w:rPr>
          <w:rFonts w:ascii="Calibri" w:eastAsia="Calibri" w:hAnsi="Calibri" w:cs="Calibri"/>
          <w:i/>
          <w:shd w:val="clear" w:color="auto" w:fill="FFE599"/>
        </w:rPr>
        <w:t>Movimento Empresa Júnior.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53AF5F18" w14:textId="77777777" w:rsidR="00741687" w:rsidRDefault="00741687">
      <w:pPr>
        <w:jc w:val="both"/>
        <w:rPr>
          <w:rFonts w:ascii="Calibri" w:eastAsia="Calibri" w:hAnsi="Calibri" w:cs="Calibri"/>
          <w:shd w:val="clear" w:color="auto" w:fill="F9CB9C"/>
        </w:rPr>
      </w:pPr>
    </w:p>
    <w:p w14:paraId="09DFF62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FF33F95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 II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QUADRO SOCIAL, DIREITOS E DEVERES </w:t>
      </w:r>
    </w:p>
    <w:p w14:paraId="61DB3C46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32A44117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3º</w:t>
      </w:r>
      <w:r>
        <w:rPr>
          <w:rFonts w:ascii="Calibri" w:eastAsia="Calibri" w:hAnsi="Calibri" w:cs="Calibri"/>
        </w:rPr>
        <w:t xml:space="preserve"> - Os membros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serão admitidos por "</w:t>
      </w:r>
      <w:r>
        <w:rPr>
          <w:rFonts w:ascii="Calibri" w:eastAsia="Calibri" w:hAnsi="Calibri" w:cs="Calibri"/>
          <w:color w:val="FF0000"/>
        </w:rPr>
        <w:t>definir um mecanismo de ingresso</w:t>
      </w:r>
      <w:r>
        <w:rPr>
          <w:rFonts w:ascii="Calibri" w:eastAsia="Calibri" w:hAnsi="Calibri" w:cs="Calibri"/>
        </w:rPr>
        <w:t>", podendo ser de "</w:t>
      </w:r>
      <w:r>
        <w:rPr>
          <w:rFonts w:ascii="Calibri" w:eastAsia="Calibri" w:hAnsi="Calibri" w:cs="Calibri"/>
          <w:color w:val="FF0000"/>
        </w:rPr>
        <w:t>número de alternativas</w:t>
      </w:r>
      <w:r>
        <w:rPr>
          <w:rFonts w:ascii="Calibri" w:eastAsia="Calibri" w:hAnsi="Calibri" w:cs="Calibri"/>
        </w:rPr>
        <w:t xml:space="preserve">" categorias: </w:t>
      </w:r>
    </w:p>
    <w:p w14:paraId="6261EC44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1B1CF88" w14:textId="77777777" w:rsidR="00741687" w:rsidRDefault="00B44F3B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HONORÁRIO: toda pessoa física ou jurídica que tenha prestado ou venha a prestar serviços relevantes para o desenvolvimento dos objetivos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", sendo dispensada do pagamento de contribuição social; </w:t>
      </w:r>
    </w:p>
    <w:p w14:paraId="7D7384A5" w14:textId="77777777" w:rsidR="00741687" w:rsidRDefault="00B44F3B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EFETIVO: estudantes d</w:t>
      </w:r>
      <w:r>
        <w:rPr>
          <w:rFonts w:ascii="Calibri" w:eastAsia="Calibri" w:hAnsi="Calibri" w:cs="Calibri"/>
        </w:rPr>
        <w:t xml:space="preserve">o curso de graduação da </w:t>
      </w:r>
      <w:r>
        <w:rPr>
          <w:rFonts w:ascii="Calibri" w:eastAsia="Calibri" w:hAnsi="Calibri" w:cs="Calibri"/>
        </w:rPr>
        <w:t>Fundação Universidade Federal do ABC</w:t>
      </w:r>
      <w:r>
        <w:rPr>
          <w:rFonts w:ascii="Calibri" w:eastAsia="Calibri" w:hAnsi="Calibri" w:cs="Calibri"/>
        </w:rPr>
        <w:t xml:space="preserve">, salvo em disposição em contrário neste estatuto; </w:t>
      </w:r>
    </w:p>
    <w:p w14:paraId="53B4B1E4" w14:textId="77777777" w:rsidR="00741687" w:rsidRDefault="00B44F3B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MEMBRO ASSOCIADOS: estudantes do curso de graduação da </w:t>
      </w:r>
      <w:r>
        <w:rPr>
          <w:rFonts w:ascii="Calibri" w:eastAsia="Calibri" w:hAnsi="Calibri" w:cs="Calibri"/>
        </w:rPr>
        <w:t>Fundação Universidade Federal do ABC</w:t>
      </w:r>
      <w:r>
        <w:rPr>
          <w:rFonts w:ascii="Calibri" w:eastAsia="Calibri" w:hAnsi="Calibri" w:cs="Calibri"/>
        </w:rPr>
        <w:t>, membro efetivo ou não, que trabalha na administraçã</w:t>
      </w:r>
      <w:r>
        <w:rPr>
          <w:rFonts w:ascii="Calibri" w:eastAsia="Calibri" w:hAnsi="Calibri" w:cs="Calibri"/>
        </w:rPr>
        <w:t>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". </w:t>
      </w:r>
    </w:p>
    <w:p w14:paraId="56194CB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23A12755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Parágrafo Único - Os membros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não respondem, mesmo que subsidiariamente, pelas obrigações sociais. </w:t>
      </w:r>
    </w:p>
    <w:p w14:paraId="786E9E5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6BDBE8F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M</w:t>
      </w:r>
      <w:r>
        <w:rPr>
          <w:rFonts w:ascii="Calibri" w:eastAsia="Calibri" w:hAnsi="Calibri" w:cs="Calibri"/>
          <w:b/>
          <w:color w:val="FF0000"/>
          <w:shd w:val="clear" w:color="auto" w:fill="FFE599"/>
        </w:rPr>
        <w:t>ecanismo de ingresso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todos os membros de uma empresa júnior deverão passar por algum process</w:t>
      </w:r>
      <w:r>
        <w:rPr>
          <w:rFonts w:ascii="Calibri" w:eastAsia="Calibri" w:hAnsi="Calibri" w:cs="Calibri"/>
          <w:i/>
          <w:shd w:val="clear" w:color="auto" w:fill="FFE599"/>
        </w:rPr>
        <w:t>o de aceitação, para garantir que esta seja formada por pessoas que realmente saibam o que é uma empresa júnior e desta forma, ela possa sempre se manter conforme a filosofia e ética do movimento empresa júnior. A aceitação do membro geralmente é função do</w:t>
      </w:r>
      <w:r>
        <w:rPr>
          <w:rFonts w:ascii="Calibri" w:eastAsia="Calibri" w:hAnsi="Calibri" w:cs="Calibri"/>
          <w:i/>
          <w:shd w:val="clear" w:color="auto" w:fill="FFE599"/>
        </w:rPr>
        <w:t xml:space="preserve"> Conselho Administrativo, </w:t>
      </w:r>
      <w:r>
        <w:rPr>
          <w:rFonts w:ascii="Calibri" w:eastAsia="Calibri" w:hAnsi="Calibri" w:cs="Calibri"/>
          <w:i/>
          <w:shd w:val="clear" w:color="auto" w:fill="FFE599"/>
        </w:rPr>
        <w:t>por meio</w:t>
      </w:r>
      <w:r>
        <w:rPr>
          <w:rFonts w:ascii="Calibri" w:eastAsia="Calibri" w:hAnsi="Calibri" w:cs="Calibri"/>
          <w:i/>
          <w:shd w:val="clear" w:color="auto" w:fill="FFE599"/>
        </w:rPr>
        <w:t xml:space="preserve"> de mecanismos como o voto favorável de determinada fração absoluta dos membros do Conselho. Usualmente, o candidato a membro tem que trabalhar por determinado período de treinamento antes da aceitação.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78444219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membros honorários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esta categoria é opcional , visa basicamente homenagear uma pessoa física ou jurídica que tenha ajudado bastante a Empresa Júnior, trata-se mais de um instrumento de marketing da Empresa Júnior do que um fator administrativo. </w:t>
      </w:r>
    </w:p>
    <w:p w14:paraId="6DA8A43A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lastRenderedPageBreak/>
        <w:t xml:space="preserve">membros </w:t>
      </w:r>
      <w:r>
        <w:rPr>
          <w:rFonts w:ascii="Calibri" w:eastAsia="Calibri" w:hAnsi="Calibri" w:cs="Calibri"/>
          <w:b/>
          <w:color w:val="FF0000"/>
          <w:shd w:val="clear" w:color="auto" w:fill="FFE599"/>
        </w:rPr>
        <w:t>efetivos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categoria </w:t>
      </w:r>
      <w:r>
        <w:rPr>
          <w:rFonts w:ascii="Calibri" w:eastAsia="Calibri" w:hAnsi="Calibri" w:cs="Calibri"/>
          <w:i/>
          <w:u w:val="single"/>
          <w:shd w:val="clear" w:color="auto" w:fill="FFE599"/>
        </w:rPr>
        <w:t xml:space="preserve">obrigatória </w:t>
      </w:r>
      <w:r>
        <w:rPr>
          <w:rFonts w:ascii="Calibri" w:eastAsia="Calibri" w:hAnsi="Calibri" w:cs="Calibri"/>
          <w:i/>
          <w:shd w:val="clear" w:color="auto" w:fill="FFE599"/>
        </w:rPr>
        <w:t>para a constituição de uma Empresa Júnior, define aqueles membros que já tiveram algum contato mais direto com a Empresa Júnior e portanto se encontram aptos a influírem na administração da Empresa Júnior. Tratam-se necessa</w:t>
      </w:r>
      <w:r>
        <w:rPr>
          <w:rFonts w:ascii="Calibri" w:eastAsia="Calibri" w:hAnsi="Calibri" w:cs="Calibri"/>
          <w:i/>
          <w:shd w:val="clear" w:color="auto" w:fill="FFE599"/>
        </w:rPr>
        <w:t>riamente de alunos de graduação do curso da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  <w:r>
        <w:rPr>
          <w:rFonts w:ascii="Calibri" w:eastAsia="Calibri" w:hAnsi="Calibri" w:cs="Calibri"/>
          <w:i/>
          <w:shd w:val="clear" w:color="auto" w:fill="FFE599"/>
        </w:rPr>
        <w:t>UFABC</w:t>
      </w:r>
      <w:r>
        <w:rPr>
          <w:rFonts w:ascii="Calibri" w:eastAsia="Calibri" w:hAnsi="Calibri" w:cs="Calibri"/>
          <w:i/>
          <w:shd w:val="clear" w:color="auto" w:fill="FFE599"/>
        </w:rPr>
        <w:t>, sendo uma forma de preservar a autonomia administrativa destes alunos na gestão da Empresa Júnior. O mecanismo de admissão torna-se claramente crítico, porque devem ser escolhidos alunos que efetivamente j</w:t>
      </w:r>
      <w:r>
        <w:rPr>
          <w:rFonts w:ascii="Calibri" w:eastAsia="Calibri" w:hAnsi="Calibri" w:cs="Calibri"/>
          <w:i/>
          <w:shd w:val="clear" w:color="auto" w:fill="FFE599"/>
        </w:rPr>
        <w:t xml:space="preserve">á fizeram um projeto ou desenvolveram outro trabalho na Empresa Júnior, com desempenho satisfatório, de forma a evitar que eventualmente sejam eleitas pessoas menos identificadas com o ideal Empresa Júnior. </w:t>
      </w:r>
    </w:p>
    <w:p w14:paraId="79B13BAE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membros associados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esta categoria tem como obj</w:t>
      </w:r>
      <w:r>
        <w:rPr>
          <w:rFonts w:ascii="Calibri" w:eastAsia="Calibri" w:hAnsi="Calibri" w:cs="Calibri"/>
          <w:i/>
          <w:shd w:val="clear" w:color="auto" w:fill="FFE599"/>
        </w:rPr>
        <w:t xml:space="preserve">etivo separar as funções essencialmente administrativas dentro de uma empresa júnior, que não poderão ser remuneradas. A posição destes alunos está vinculada </w:t>
      </w:r>
      <w:r>
        <w:rPr>
          <w:rFonts w:ascii="Calibri" w:eastAsia="Calibri" w:hAnsi="Calibri" w:cs="Calibri"/>
          <w:i/>
          <w:shd w:val="clear" w:color="auto" w:fill="FFE599"/>
        </w:rPr>
        <w:t>não ao fato</w:t>
      </w:r>
      <w:r>
        <w:rPr>
          <w:rFonts w:ascii="Calibri" w:eastAsia="Calibri" w:hAnsi="Calibri" w:cs="Calibri"/>
          <w:i/>
          <w:shd w:val="clear" w:color="auto" w:fill="FFE599"/>
        </w:rPr>
        <w:t xml:space="preserve"> de votar ou não, mas </w:t>
      </w:r>
      <w:r>
        <w:rPr>
          <w:rFonts w:ascii="Calibri" w:eastAsia="Calibri" w:hAnsi="Calibri" w:cs="Calibri"/>
          <w:i/>
          <w:shd w:val="clear" w:color="auto" w:fill="FFE599"/>
        </w:rPr>
        <w:t>ao papel</w:t>
      </w:r>
      <w:r>
        <w:rPr>
          <w:rFonts w:ascii="Calibri" w:eastAsia="Calibri" w:hAnsi="Calibri" w:cs="Calibri"/>
          <w:i/>
          <w:shd w:val="clear" w:color="auto" w:fill="FFE599"/>
        </w:rPr>
        <w:t xml:space="preserve"> que desempenham na empresa júnior.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1F4B70BC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comentário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quaisqu</w:t>
      </w:r>
      <w:r>
        <w:rPr>
          <w:rFonts w:ascii="Calibri" w:eastAsia="Calibri" w:hAnsi="Calibri" w:cs="Calibri"/>
          <w:i/>
          <w:shd w:val="clear" w:color="auto" w:fill="FFE599"/>
        </w:rPr>
        <w:t xml:space="preserve">er outras categorias podem ser criadas, desde que a gestão da Empresa Júnior permaneça autonomamente com os membros efetivos. </w:t>
      </w:r>
    </w:p>
    <w:p w14:paraId="2C308CC7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D9575C6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4º</w:t>
      </w:r>
      <w:r>
        <w:rPr>
          <w:rFonts w:ascii="Calibri" w:eastAsia="Calibri" w:hAnsi="Calibri" w:cs="Calibri"/>
        </w:rPr>
        <w:t xml:space="preserve"> - São direitos dos membros efetivos: </w:t>
      </w:r>
    </w:p>
    <w:p w14:paraId="49D411B5" w14:textId="77777777" w:rsidR="00741687" w:rsidRDefault="00B44F3B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Comparecer e votar nas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ias Gerais; </w:t>
      </w:r>
    </w:p>
    <w:p w14:paraId="67B8325B" w14:textId="77777777" w:rsidR="00741687" w:rsidRDefault="00B44F3B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Solicitar a qualquer tempo, informações relativas às atividades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"; </w:t>
      </w:r>
    </w:p>
    <w:p w14:paraId="2070B297" w14:textId="77777777" w:rsidR="00741687" w:rsidRDefault="00B44F3B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Utilizar todos os serviços colocados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sua </w:t>
      </w:r>
      <w:r>
        <w:rPr>
          <w:rFonts w:ascii="Calibri" w:eastAsia="Calibri" w:hAnsi="Calibri" w:cs="Calibri"/>
        </w:rPr>
        <w:t>disposição</w:t>
      </w:r>
      <w:r>
        <w:rPr>
          <w:rFonts w:ascii="Calibri" w:eastAsia="Calibri" w:hAnsi="Calibri" w:cs="Calibri"/>
        </w:rPr>
        <w:t xml:space="preserve"> pela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"; </w:t>
      </w:r>
    </w:p>
    <w:p w14:paraId="1E80030E" w14:textId="77777777" w:rsidR="00741687" w:rsidRDefault="00B44F3B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 eleitos membros do Conselho de Administração e da Diretoria Executiva; </w:t>
      </w:r>
    </w:p>
    <w:p w14:paraId="3001EC68" w14:textId="77777777" w:rsidR="00741687" w:rsidRDefault="00B44F3B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Requerer a convocação de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Geral, na forma prevista neste Estatuto. </w:t>
      </w:r>
    </w:p>
    <w:p w14:paraId="54D70DB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9365809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 xml:space="preserve">comentário </w:t>
      </w:r>
      <w:r>
        <w:rPr>
          <w:rFonts w:ascii="Calibri" w:eastAsia="Calibri" w:hAnsi="Calibri" w:cs="Calibri"/>
          <w:shd w:val="clear" w:color="auto" w:fill="FFE599"/>
        </w:rPr>
        <w:t xml:space="preserve">- </w:t>
      </w:r>
      <w:r>
        <w:rPr>
          <w:rFonts w:ascii="Calibri" w:eastAsia="Calibri" w:hAnsi="Calibri" w:cs="Calibri"/>
          <w:i/>
          <w:shd w:val="clear" w:color="auto" w:fill="FFE599"/>
        </w:rPr>
        <w:t>outros aspectos podem ser citados, de acordo com a Empresa Júnior, uma vez que se façam necessários e não estejam em desacordo com o Código de Ética do Movimento Em</w:t>
      </w:r>
      <w:r>
        <w:rPr>
          <w:rFonts w:ascii="Calibri" w:eastAsia="Calibri" w:hAnsi="Calibri" w:cs="Calibri"/>
          <w:i/>
          <w:shd w:val="clear" w:color="auto" w:fill="FFE599"/>
        </w:rPr>
        <w:t>presa Júnior. estes direitos também podem ser estendidos aos outros membros que não-efetivos, desde que o voto em Assembl</w:t>
      </w:r>
      <w:r>
        <w:rPr>
          <w:rFonts w:ascii="Calibri" w:eastAsia="Calibri" w:hAnsi="Calibri" w:cs="Calibri"/>
          <w:i/>
          <w:shd w:val="clear" w:color="auto" w:fill="FFE599"/>
        </w:rPr>
        <w:t>e</w:t>
      </w:r>
      <w:r>
        <w:rPr>
          <w:rFonts w:ascii="Calibri" w:eastAsia="Calibri" w:hAnsi="Calibri" w:cs="Calibri"/>
          <w:i/>
          <w:shd w:val="clear" w:color="auto" w:fill="FFE599"/>
        </w:rPr>
        <w:t>ias Gerais, e a possibilidade de ser eleito para a Diretoria Executiva e para o Conselho existem casos em que do Conselho participam t</w:t>
      </w:r>
      <w:r>
        <w:rPr>
          <w:rFonts w:ascii="Calibri" w:eastAsia="Calibri" w:hAnsi="Calibri" w:cs="Calibri"/>
          <w:i/>
          <w:shd w:val="clear" w:color="auto" w:fill="FFE599"/>
        </w:rPr>
        <w:t>ambém professores, membros honorários ou então membros associados, desde que a maioria fique na mão dos membros efetivos , através de pesos de votos diferentes, por exemplo.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14DC2558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C914CCD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5º </w:t>
      </w:r>
      <w:r>
        <w:rPr>
          <w:rFonts w:ascii="Calibri" w:eastAsia="Calibri" w:hAnsi="Calibri" w:cs="Calibri"/>
        </w:rPr>
        <w:t>- São deveres de todos os Membros Efetivos:</w:t>
      </w:r>
    </w:p>
    <w:p w14:paraId="4D3C3847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Respeitar o Estatuto e</w:t>
      </w:r>
      <w:r>
        <w:rPr>
          <w:rFonts w:ascii="Calibri" w:eastAsia="Calibri" w:hAnsi="Calibri" w:cs="Calibri"/>
        </w:rPr>
        <w:t xml:space="preserve"> o Regimento Interno, bem como as deliberações da Assembleia Geral e da Diretoria Executiva;</w:t>
      </w:r>
    </w:p>
    <w:p w14:paraId="1A47D389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- Exercer diligentemente os cargos para os quais tenham sido eleitos, em se tratando de Membros Efetivos;</w:t>
      </w:r>
    </w:p>
    <w:p w14:paraId="508AFD25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Comparecer assiduamente aos plantões, reuniões e às Assembleias Gerais;</w:t>
      </w:r>
    </w:p>
    <w:p w14:paraId="7F1E4E21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 - Não tomar posição pública de caráter político, partidário ou rel</w:t>
      </w:r>
      <w:r>
        <w:rPr>
          <w:rFonts w:ascii="Calibri" w:eastAsia="Calibri" w:hAnsi="Calibri" w:cs="Calibri"/>
        </w:rPr>
        <w:t>igioso em nome da “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”;</w:t>
      </w:r>
    </w:p>
    <w:p w14:paraId="48A83216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- Prestigiar a “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” por todos os meios ao seu alcance. </w:t>
      </w:r>
    </w:p>
    <w:p w14:paraId="7796579F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DAC6299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6º</w:t>
      </w:r>
      <w:r>
        <w:rPr>
          <w:rFonts w:ascii="Calibri" w:eastAsia="Calibri" w:hAnsi="Calibri" w:cs="Calibri"/>
        </w:rPr>
        <w:t xml:space="preserve"> - Perde-se a condição de membro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": </w:t>
      </w:r>
    </w:p>
    <w:p w14:paraId="394F80E4" w14:textId="77777777" w:rsidR="00741687" w:rsidRDefault="00B44F3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Pela sua renúncia; </w:t>
      </w:r>
    </w:p>
    <w:p w14:paraId="3A108797" w14:textId="77777777" w:rsidR="00741687" w:rsidRDefault="00B44F3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Pela conclusão, abandono ou jubilamento d</w:t>
      </w:r>
      <w:r>
        <w:rPr>
          <w:rFonts w:ascii="Calibri" w:eastAsia="Calibri" w:hAnsi="Calibri" w:cs="Calibri"/>
        </w:rPr>
        <w:t xml:space="preserve">o cursos de graduação na </w:t>
      </w:r>
      <w:r>
        <w:rPr>
          <w:rFonts w:ascii="Calibri" w:eastAsia="Calibri" w:hAnsi="Calibri" w:cs="Calibri"/>
        </w:rPr>
        <w:t xml:space="preserve">Fundação Universidade Federal do ABC </w:t>
      </w:r>
      <w:r>
        <w:rPr>
          <w:rFonts w:ascii="Calibri" w:eastAsia="Calibri" w:hAnsi="Calibri" w:cs="Calibri"/>
        </w:rPr>
        <w:t xml:space="preserve">em se tratando de membro efetivo; </w:t>
      </w:r>
    </w:p>
    <w:p w14:paraId="272E80C0" w14:textId="77777777" w:rsidR="00741687" w:rsidRDefault="00B44F3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Pela morte, no caso de pessoas físicas ou pela cessação de suas atividades, no caso de pessoa jurídicas; </w:t>
      </w:r>
    </w:p>
    <w:p w14:paraId="3E0E17DF" w14:textId="77777777" w:rsidR="00741687" w:rsidRDefault="00B44F3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decisão de "</w:t>
      </w:r>
      <w:r>
        <w:rPr>
          <w:rFonts w:ascii="Calibri" w:eastAsia="Calibri" w:hAnsi="Calibri" w:cs="Calibri"/>
          <w:color w:val="FF0000"/>
        </w:rPr>
        <w:t>determinada fração</w:t>
      </w:r>
      <w:r>
        <w:rPr>
          <w:rFonts w:ascii="Calibri" w:eastAsia="Calibri" w:hAnsi="Calibri" w:cs="Calibri"/>
        </w:rPr>
        <w:t>" dos membros do Co</w:t>
      </w:r>
      <w:r>
        <w:rPr>
          <w:rFonts w:ascii="Calibri" w:eastAsia="Calibri" w:hAnsi="Calibri" w:cs="Calibri"/>
        </w:rPr>
        <w:t xml:space="preserve">nselho de Administração, fundada na violação de qualquer das disposições do presente Estatuto. </w:t>
      </w:r>
    </w:p>
    <w:p w14:paraId="3DB6A2D9" w14:textId="77777777" w:rsidR="00741687" w:rsidRDefault="00B44F3B">
      <w:pPr>
        <w:numPr>
          <w:ilvl w:val="0"/>
          <w:numId w:val="1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reprovação por falta em mais de uma disciplina por semestre letivo. </w:t>
      </w:r>
    </w:p>
    <w:p w14:paraId="22923AB2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Parágrafo Único - Caso um membro efetivo gradue-se no meio de um projeto, ele continuar</w:t>
      </w:r>
      <w:r>
        <w:rPr>
          <w:rFonts w:ascii="Calibri" w:eastAsia="Calibri" w:hAnsi="Calibri" w:cs="Calibri"/>
        </w:rPr>
        <w:t xml:space="preserve">á como membro efetivo até a conclusão do mesmo. </w:t>
      </w:r>
    </w:p>
    <w:p w14:paraId="5EE28CAA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43B32F8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“</w:t>
      </w:r>
      <w:r>
        <w:rPr>
          <w:rFonts w:ascii="Calibri" w:eastAsia="Calibri" w:hAnsi="Calibri" w:cs="Calibri"/>
          <w:b/>
          <w:color w:val="FF0000"/>
          <w:shd w:val="clear" w:color="auto" w:fill="FFE599"/>
        </w:rPr>
        <w:t>determinada fração</w:t>
      </w:r>
      <w:r>
        <w:rPr>
          <w:rFonts w:ascii="Calibri" w:eastAsia="Calibri" w:hAnsi="Calibri" w:cs="Calibri"/>
          <w:b/>
          <w:color w:val="FF0000"/>
          <w:shd w:val="clear" w:color="auto" w:fill="FFE599"/>
        </w:rPr>
        <w:t>”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fração que indique maioria absoluta comentário - outros mecanismos poderão ser adotados envolvendo também a Diretoria Executiva, bem como a Assembl</w:t>
      </w:r>
      <w:r>
        <w:rPr>
          <w:rFonts w:ascii="Calibri" w:eastAsia="Calibri" w:hAnsi="Calibri" w:cs="Calibri"/>
          <w:i/>
          <w:shd w:val="clear" w:color="auto" w:fill="FFE599"/>
        </w:rPr>
        <w:t>e</w:t>
      </w:r>
      <w:r>
        <w:rPr>
          <w:rFonts w:ascii="Calibri" w:eastAsia="Calibri" w:hAnsi="Calibri" w:cs="Calibri"/>
          <w:i/>
          <w:shd w:val="clear" w:color="auto" w:fill="FFE599"/>
        </w:rPr>
        <w:t xml:space="preserve">ia Geral. é interessante também que a Empresa Júnior desenvolva internamente outros níveis de disciplina dentro de um Código de Ética interno à Empresa Júnior, a ser aplicado pelo Conselho de Administração </w:t>
      </w:r>
    </w:p>
    <w:p w14:paraId="5E1F2C6F" w14:textId="77777777" w:rsidR="00741687" w:rsidRDefault="00741687">
      <w:pPr>
        <w:jc w:val="both"/>
        <w:rPr>
          <w:rFonts w:ascii="Calibri" w:eastAsia="Calibri" w:hAnsi="Calibri" w:cs="Calibri"/>
          <w:shd w:val="clear" w:color="auto" w:fill="FFE599"/>
        </w:rPr>
      </w:pPr>
    </w:p>
    <w:p w14:paraId="6CF87E15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1409CAB7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 III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DO PATRIMÔNIO E DAS FONTES DE RE</w:t>
      </w:r>
      <w:r>
        <w:rPr>
          <w:rFonts w:ascii="Calibri" w:eastAsia="Calibri" w:hAnsi="Calibri" w:cs="Calibri"/>
          <w:b/>
        </w:rPr>
        <w:t>CURSO PARA A SUA MANUTENÇÃO</w:t>
      </w:r>
    </w:p>
    <w:p w14:paraId="56B29549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1C160450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7º </w:t>
      </w:r>
      <w:r>
        <w:rPr>
          <w:rFonts w:ascii="Calibri" w:eastAsia="Calibri" w:hAnsi="Calibri" w:cs="Calibri"/>
        </w:rPr>
        <w:t>- O patrimônio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é formado: </w:t>
      </w:r>
    </w:p>
    <w:p w14:paraId="13B02F08" w14:textId="77777777" w:rsidR="00741687" w:rsidRDefault="00B44F3B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Pelas contribuições regulares dos membros efetivos, a serem fixadas pela Diretoria Executiva e encaminhadas ao Conselho de Administração; </w:t>
      </w:r>
    </w:p>
    <w:p w14:paraId="690901B2" w14:textId="77777777" w:rsidR="00741687" w:rsidRDefault="00B44F3B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Pelas contribuições de </w:t>
      </w:r>
      <w:r>
        <w:rPr>
          <w:rFonts w:ascii="Calibri" w:eastAsia="Calibri" w:hAnsi="Calibri" w:cs="Calibri"/>
        </w:rPr>
        <w:t xml:space="preserve">membros associados; </w:t>
      </w:r>
    </w:p>
    <w:p w14:paraId="199307EC" w14:textId="77777777" w:rsidR="00741687" w:rsidRDefault="00B44F3B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produto de contribuições recebidas por serviços prestados a terceiros; </w:t>
      </w:r>
    </w:p>
    <w:p w14:paraId="38A39EAF" w14:textId="77777777" w:rsidR="00741687" w:rsidRDefault="00B44F3B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Pelas contribuições voluntárias e doações recebidas; </w:t>
      </w:r>
    </w:p>
    <w:p w14:paraId="780B7105" w14:textId="77777777" w:rsidR="00741687" w:rsidRDefault="00B44F3B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subvenções e legados oferecidos à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e aceitos pelo Conselho de Administração.</w:t>
      </w:r>
      <w:r>
        <w:rPr>
          <w:rFonts w:ascii="Calibri" w:eastAsia="Calibri" w:hAnsi="Calibri" w:cs="Calibri"/>
        </w:rPr>
        <w:t xml:space="preserve"> </w:t>
      </w:r>
    </w:p>
    <w:p w14:paraId="69FBB7A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78C1CF7E" w14:textId="77777777" w:rsidR="00741687" w:rsidRDefault="00B44F3B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Artigo 8º</w:t>
      </w:r>
      <w:r>
        <w:rPr>
          <w:rFonts w:ascii="Calibri" w:eastAsia="Calibri" w:hAnsi="Calibri" w:cs="Calibri"/>
        </w:rPr>
        <w:t xml:space="preserve"> - Em caso de </w:t>
      </w:r>
      <w:r>
        <w:rPr>
          <w:rFonts w:ascii="Calibri" w:eastAsia="Calibri" w:hAnsi="Calibri" w:cs="Calibri"/>
        </w:rPr>
        <w:t>extinção</w:t>
      </w:r>
      <w:r>
        <w:rPr>
          <w:rFonts w:ascii="Calibri" w:eastAsia="Calibri" w:hAnsi="Calibri" w:cs="Calibri"/>
        </w:rPr>
        <w:t xml:space="preserve">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o seu patrimônio será destinado a </w:t>
      </w:r>
      <w:r>
        <w:rPr>
          <w:rFonts w:ascii="Calibri" w:eastAsia="Calibri" w:hAnsi="Calibri" w:cs="Calibri"/>
        </w:rPr>
        <w:t>Fundação Universidade Federal do ABC</w:t>
      </w:r>
      <w:r>
        <w:rPr>
          <w:rFonts w:ascii="Calibri" w:eastAsia="Calibri" w:hAnsi="Calibri" w:cs="Calibri"/>
          <w:i/>
        </w:rPr>
        <w:t>.</w:t>
      </w:r>
    </w:p>
    <w:p w14:paraId="3E4213B4" w14:textId="77777777" w:rsidR="00741687" w:rsidRDefault="00741687">
      <w:pPr>
        <w:jc w:val="both"/>
        <w:rPr>
          <w:rFonts w:ascii="Calibri" w:eastAsia="Calibri" w:hAnsi="Calibri" w:cs="Calibri"/>
          <w:i/>
          <w:color w:val="9900FF"/>
        </w:rPr>
      </w:pPr>
    </w:p>
    <w:p w14:paraId="07FAAED8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 IV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DOS ÓRGÃOS</w:t>
      </w:r>
    </w:p>
    <w:p w14:paraId="37124EC4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546474D1" w14:textId="77777777" w:rsidR="00741687" w:rsidRDefault="00B44F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9º </w:t>
      </w:r>
      <w:r>
        <w:rPr>
          <w:rFonts w:ascii="Calibri" w:eastAsia="Calibri" w:hAnsi="Calibri" w:cs="Calibri"/>
        </w:rPr>
        <w:t>- São órgãos da “nome da empresa júnior”:</w:t>
      </w:r>
    </w:p>
    <w:p w14:paraId="2CE257EF" w14:textId="77777777" w:rsidR="00741687" w:rsidRDefault="00B44F3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Assembleia geral</w:t>
      </w:r>
    </w:p>
    <w:p w14:paraId="025435C8" w14:textId="77777777" w:rsidR="00741687" w:rsidRDefault="00B44F3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Conselho de Administração</w:t>
      </w:r>
    </w:p>
    <w:p w14:paraId="739FF7D8" w14:textId="77777777" w:rsidR="00741687" w:rsidRDefault="00B44F3B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Diretoria Executiva</w:t>
      </w:r>
    </w:p>
    <w:p w14:paraId="5AF41088" w14:textId="77777777" w:rsidR="00741687" w:rsidRDefault="00741687">
      <w:pPr>
        <w:rPr>
          <w:rFonts w:ascii="Calibri" w:eastAsia="Calibri" w:hAnsi="Calibri" w:cs="Calibri"/>
        </w:rPr>
      </w:pPr>
    </w:p>
    <w:p w14:paraId="602B13EF" w14:textId="77777777" w:rsidR="00741687" w:rsidRDefault="00741687">
      <w:pPr>
        <w:rPr>
          <w:rFonts w:ascii="Calibri" w:eastAsia="Calibri" w:hAnsi="Calibri" w:cs="Calibri"/>
          <w:b/>
        </w:rPr>
      </w:pPr>
    </w:p>
    <w:p w14:paraId="6FA8B28E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Comentário: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  <w:r>
        <w:rPr>
          <w:rFonts w:ascii="Calibri" w:eastAsia="Calibri" w:hAnsi="Calibri" w:cs="Calibri"/>
          <w:i/>
          <w:shd w:val="clear" w:color="auto" w:fill="FFE599"/>
        </w:rPr>
        <w:t>Caso a empresa júnior tenha mais órgãos do que este exemplo, recomenda-se que cada órgão acrescentado também tenha o seu próprio capítulo delimitando a sua definição, composição, competências, per</w:t>
      </w:r>
      <w:r>
        <w:rPr>
          <w:rFonts w:ascii="Calibri" w:eastAsia="Calibri" w:hAnsi="Calibri" w:cs="Calibri"/>
          <w:i/>
          <w:shd w:val="clear" w:color="auto" w:fill="FFE599"/>
        </w:rPr>
        <w:t>iodicidade em caso de reuniões, e outras possíveis atribuições.</w:t>
      </w:r>
    </w:p>
    <w:p w14:paraId="35D6DFA8" w14:textId="77777777" w:rsidR="00741687" w:rsidRDefault="00741687">
      <w:pPr>
        <w:jc w:val="both"/>
        <w:rPr>
          <w:rFonts w:ascii="Calibri" w:eastAsia="Calibri" w:hAnsi="Calibri" w:cs="Calibri"/>
          <w:i/>
        </w:rPr>
      </w:pPr>
    </w:p>
    <w:p w14:paraId="0F4F036E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CAPÍTULO V - DA ASSEMBLEIA GERAL</w:t>
      </w:r>
    </w:p>
    <w:p w14:paraId="65434CCE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61E65D5D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Artigo </w:t>
      </w:r>
      <w:r>
        <w:rPr>
          <w:rFonts w:ascii="Calibri" w:eastAsia="Calibri" w:hAnsi="Calibri" w:cs="Calibri"/>
          <w:b/>
        </w:rPr>
        <w:t xml:space="preserve">10 </w:t>
      </w:r>
      <w:r>
        <w:rPr>
          <w:rFonts w:ascii="Calibri" w:eastAsia="Calibri" w:hAnsi="Calibri" w:cs="Calibri"/>
        </w:rPr>
        <w:t>- 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é o órgão de deliberação soberano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que poderá ser Ordinária ou Extraordinária. </w:t>
      </w:r>
    </w:p>
    <w:p w14:paraId="5D98B384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62BBD06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</w:t>
      </w:r>
      <w:r>
        <w:rPr>
          <w:rFonts w:ascii="Calibri" w:eastAsia="Calibri" w:hAnsi="Calibri" w:cs="Calibri"/>
          <w:b/>
        </w:rPr>
        <w:t>11</w:t>
      </w:r>
      <w:r>
        <w:rPr>
          <w:rFonts w:ascii="Calibri" w:eastAsia="Calibri" w:hAnsi="Calibri" w:cs="Calibri"/>
        </w:rPr>
        <w:t xml:space="preserve"> - Somente os membros efetivos terão direito a voto nas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ias Gerais, correspondendo 1 (um) voto a cada membro efetivo, vedada a representação, nas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ias Gerais, por procuração. </w:t>
      </w:r>
    </w:p>
    <w:p w14:paraId="16FF6281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E72A1BD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- As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ias Gerais serão convocadas por "</w:t>
      </w:r>
      <w:r>
        <w:rPr>
          <w:rFonts w:ascii="Calibri" w:eastAsia="Calibri" w:hAnsi="Calibri" w:cs="Calibri"/>
          <w:color w:val="FF0000"/>
        </w:rPr>
        <w:t>agente de convocação</w:t>
      </w:r>
      <w:r>
        <w:rPr>
          <w:rFonts w:ascii="Calibri" w:eastAsia="Calibri" w:hAnsi="Calibri" w:cs="Calibri"/>
        </w:rPr>
        <w:t>" , com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>" dias de antecedência a sua realização, mediante divulgação dirigida a todos os membros efetivos. Parágrafo Único - As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ias Gerais, serão ainda convocadas pela Dire</w:t>
      </w:r>
      <w:r>
        <w:rPr>
          <w:rFonts w:ascii="Calibri" w:eastAsia="Calibri" w:hAnsi="Calibri" w:cs="Calibri"/>
        </w:rPr>
        <w:t>toria Executiva, a requerimento de membros efetivos representando, no mínimo "</w:t>
      </w:r>
      <w:r>
        <w:rPr>
          <w:rFonts w:ascii="Calibri" w:eastAsia="Calibri" w:hAnsi="Calibri" w:cs="Calibri"/>
          <w:color w:val="FF0000"/>
        </w:rPr>
        <w:t>porcentagem</w:t>
      </w:r>
      <w:r>
        <w:rPr>
          <w:rFonts w:ascii="Calibri" w:eastAsia="Calibri" w:hAnsi="Calibri" w:cs="Calibri"/>
        </w:rPr>
        <w:t>" dos membros efetivos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". </w:t>
      </w:r>
    </w:p>
    <w:p w14:paraId="6EB3B64F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7F65EF0E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agente de divulgação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definir o agente de divulgação, o Presidente da Conselho de Administração, por exemplo.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0490DDC2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porcentagem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porcentagem considerada representativa dos membros efetivos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4497FDB8" w14:textId="77777777" w:rsidR="00741687" w:rsidRDefault="00741687">
      <w:pPr>
        <w:jc w:val="both"/>
        <w:rPr>
          <w:rFonts w:ascii="Calibri" w:eastAsia="Calibri" w:hAnsi="Calibri" w:cs="Calibri"/>
          <w:shd w:val="clear" w:color="auto" w:fill="FFE599"/>
        </w:rPr>
      </w:pPr>
    </w:p>
    <w:p w14:paraId="15ED560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- 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Ordinária reunir-se-á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>" vezes ao ano, sendo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 xml:space="preserve">" </w:t>
      </w:r>
      <w:r>
        <w:rPr>
          <w:rFonts w:ascii="Calibri" w:eastAsia="Calibri" w:hAnsi="Calibri" w:cs="Calibri"/>
        </w:rPr>
        <w:t>meses após o início do ano civil e outra no prazo de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 xml:space="preserve">" de meses antes do término do mesmo. </w:t>
      </w:r>
    </w:p>
    <w:p w14:paraId="4D0B4B9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56017BB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número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estes prazos podem ser, de por exemplo, 4 meses após o início do ano civil. Esta reunião tradicionalmente visa a análise das demonstrações financei</w:t>
      </w:r>
      <w:r>
        <w:rPr>
          <w:rFonts w:ascii="Calibri" w:eastAsia="Calibri" w:hAnsi="Calibri" w:cs="Calibri"/>
          <w:i/>
          <w:shd w:val="clear" w:color="auto" w:fill="FFE599"/>
        </w:rPr>
        <w:t xml:space="preserve">ras e do relatório de atividades da gestão do ano anterior e portanto deve ser estabelecido um prazo que permita aos diretores realizarem este levantamento. </w:t>
      </w:r>
      <w:r>
        <w:rPr>
          <w:rFonts w:ascii="Calibri" w:eastAsia="Calibri" w:hAnsi="Calibri" w:cs="Calibri"/>
          <w:i/>
          <w:shd w:val="clear" w:color="auto" w:fill="FFE599"/>
        </w:rPr>
        <w:t>A</w:t>
      </w:r>
      <w:r>
        <w:rPr>
          <w:rFonts w:ascii="Calibri" w:eastAsia="Calibri" w:hAnsi="Calibri" w:cs="Calibri"/>
          <w:i/>
          <w:shd w:val="clear" w:color="auto" w:fill="FFE599"/>
        </w:rPr>
        <w:t xml:space="preserve"> segunda reunião pode ser realizada até 3 meses antes do término do ano, uma vez que se destina à </w:t>
      </w:r>
      <w:r>
        <w:rPr>
          <w:rFonts w:ascii="Calibri" w:eastAsia="Calibri" w:hAnsi="Calibri" w:cs="Calibri"/>
          <w:i/>
          <w:shd w:val="clear" w:color="auto" w:fill="FFE599"/>
        </w:rPr>
        <w:t>eleição do Conselho de Administração e da Diretoria Executiva ela deve ser realizada o mais cedo possível para permitir uma sucessão bem feita.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127B310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1B14E06B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 - 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 Ordinária destina-se a analisar os pareceres do Conselho de Administração a respeito das demonstrações financeiras, do relatório de atividades elaborado pela Diretoria Executiva e eleger os membros </w:t>
      </w:r>
      <w:r>
        <w:rPr>
          <w:rFonts w:ascii="Calibri" w:eastAsia="Calibri" w:hAnsi="Calibri" w:cs="Calibri"/>
        </w:rPr>
        <w:t>do Conselho</w:t>
      </w:r>
      <w:r>
        <w:rPr>
          <w:rFonts w:ascii="Calibri" w:eastAsia="Calibri" w:hAnsi="Calibri" w:cs="Calibri"/>
        </w:rPr>
        <w:t xml:space="preserve"> de Administração e da Diretoria Execu</w:t>
      </w:r>
      <w:r>
        <w:rPr>
          <w:rFonts w:ascii="Calibri" w:eastAsia="Calibri" w:hAnsi="Calibri" w:cs="Calibri"/>
        </w:rPr>
        <w:t xml:space="preserve">tiva. </w:t>
      </w:r>
    </w:p>
    <w:p w14:paraId="0AF21A8D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04F1571D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 xml:space="preserve"> - Serão nulas as decisões da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sobre assuntos não incluídos na Ordem do Dia, a não ser que na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 se encontrem todos os membros efetivos e não haja oposição de qualquer deles. </w:t>
      </w:r>
    </w:p>
    <w:p w14:paraId="39A79661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D40CC78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comentário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este artigo (1</w:t>
      </w:r>
      <w:r>
        <w:rPr>
          <w:rFonts w:ascii="Calibri" w:eastAsia="Calibri" w:hAnsi="Calibri" w:cs="Calibri"/>
          <w:i/>
          <w:shd w:val="clear" w:color="auto" w:fill="FFE599"/>
        </w:rPr>
        <w:t>5º)</w:t>
      </w:r>
      <w:r>
        <w:rPr>
          <w:rFonts w:ascii="Calibri" w:eastAsia="Calibri" w:hAnsi="Calibri" w:cs="Calibri"/>
          <w:i/>
          <w:shd w:val="clear" w:color="auto" w:fill="FFE599"/>
        </w:rPr>
        <w:t xml:space="preserve"> n</w:t>
      </w:r>
      <w:r>
        <w:rPr>
          <w:rFonts w:ascii="Calibri" w:eastAsia="Calibri" w:hAnsi="Calibri" w:cs="Calibri"/>
          <w:i/>
          <w:shd w:val="clear" w:color="auto" w:fill="FFE599"/>
        </w:rPr>
        <w:t xml:space="preserve">ão é obrigatório, mas recomendável para evitar 'manobras' na reunião e que alguma parte seja prejudicada. </w:t>
      </w:r>
    </w:p>
    <w:p w14:paraId="69F11180" w14:textId="77777777" w:rsidR="00741687" w:rsidRDefault="00741687">
      <w:pPr>
        <w:jc w:val="both"/>
        <w:rPr>
          <w:rFonts w:ascii="Calibri" w:eastAsia="Calibri" w:hAnsi="Calibri" w:cs="Calibri"/>
          <w:shd w:val="clear" w:color="auto" w:fill="FFE599"/>
        </w:rPr>
      </w:pPr>
    </w:p>
    <w:p w14:paraId="603949B8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</w:rPr>
        <w:t xml:space="preserve"> - A instauração da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requer um quorum de "</w:t>
      </w:r>
      <w:r>
        <w:rPr>
          <w:rFonts w:ascii="Calibri" w:eastAsia="Calibri" w:hAnsi="Calibri" w:cs="Calibri"/>
          <w:color w:val="FF0000"/>
        </w:rPr>
        <w:t>fração</w:t>
      </w:r>
      <w:r>
        <w:rPr>
          <w:rFonts w:ascii="Calibri" w:eastAsia="Calibri" w:hAnsi="Calibri" w:cs="Calibri"/>
        </w:rPr>
        <w:t>" dos membros efetivos e suas decisões serão sempre tomadas por maioria de "</w:t>
      </w:r>
      <w:r>
        <w:rPr>
          <w:rFonts w:ascii="Calibri" w:eastAsia="Calibri" w:hAnsi="Calibri" w:cs="Calibri"/>
          <w:color w:val="FF0000"/>
        </w:rPr>
        <w:t>fração</w:t>
      </w:r>
      <w:r>
        <w:rPr>
          <w:rFonts w:ascii="Calibri" w:eastAsia="Calibri" w:hAnsi="Calibri" w:cs="Calibri"/>
        </w:rPr>
        <w:t xml:space="preserve">" de votos dos presentes, a não ser que disposto de forma distinta neste Estatuto. </w:t>
      </w:r>
    </w:p>
    <w:p w14:paraId="10CDF91B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8DA2B71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 1º </w:t>
      </w:r>
      <w:r>
        <w:rPr>
          <w:rFonts w:ascii="Calibri" w:eastAsia="Calibri" w:hAnsi="Calibri" w:cs="Calibri"/>
        </w:rPr>
        <w:t xml:space="preserve"> - Se à hora marcada para 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não houver quorum de maioria absoluta d</w:t>
      </w:r>
      <w:r>
        <w:rPr>
          <w:rFonts w:ascii="Calibri" w:eastAsia="Calibri" w:hAnsi="Calibri" w:cs="Calibri"/>
        </w:rPr>
        <w:t xml:space="preserve">os membros efetivos, será dado um prazo de 30 (trinta) minutos para que seja atingido este quorum. </w:t>
      </w:r>
    </w:p>
    <w:p w14:paraId="74C17573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CC3B018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2º</w:t>
      </w:r>
      <w:r>
        <w:rPr>
          <w:rFonts w:ascii="Calibri" w:eastAsia="Calibri" w:hAnsi="Calibri" w:cs="Calibri"/>
        </w:rPr>
        <w:t xml:space="preserve"> - Caso não seja atingido o quorum de realização da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 após decorridos 30 (trinta) minutos da primeira convocação, a Assembléia Geral se </w:t>
      </w:r>
      <w:r>
        <w:rPr>
          <w:rFonts w:ascii="Calibri" w:eastAsia="Calibri" w:hAnsi="Calibri" w:cs="Calibri"/>
        </w:rPr>
        <w:t>realizará se estiverem presentes pelo menos "</w:t>
      </w:r>
      <w:r>
        <w:rPr>
          <w:rFonts w:ascii="Calibri" w:eastAsia="Calibri" w:hAnsi="Calibri" w:cs="Calibri"/>
          <w:color w:val="FF0000"/>
        </w:rPr>
        <w:t>fração</w:t>
      </w:r>
      <w:r>
        <w:rPr>
          <w:rFonts w:ascii="Calibri" w:eastAsia="Calibri" w:hAnsi="Calibri" w:cs="Calibri"/>
        </w:rPr>
        <w:t xml:space="preserve">" dos membros efetivos. </w:t>
      </w:r>
    </w:p>
    <w:p w14:paraId="3A47512D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D01F7A0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3º</w:t>
      </w:r>
      <w:r>
        <w:rPr>
          <w:rFonts w:ascii="Calibri" w:eastAsia="Calibri" w:hAnsi="Calibri" w:cs="Calibri"/>
        </w:rPr>
        <w:t xml:space="preserve"> - Se na segunda convocação não houver este novo quorum, 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 não se realizará e a decisão sobre os assuntos em pauta será tomada pela Diretoria e aprovada pelo </w:t>
      </w:r>
      <w:r>
        <w:rPr>
          <w:rFonts w:ascii="Calibri" w:eastAsia="Calibri" w:hAnsi="Calibri" w:cs="Calibri"/>
        </w:rPr>
        <w:t xml:space="preserve">Conselho de Administração. </w:t>
      </w:r>
    </w:p>
    <w:p w14:paraId="2F858B85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146315A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frações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os quoruns estabelecidos poderão ser, na 1a. convocação de 2/3 (dois terços) dos membros efetivos e na 2a. convocação um quorum reduzido, por exemplo, 1/3 ( um terço) dos membros efetivos. </w:t>
      </w:r>
      <w:r>
        <w:rPr>
          <w:rFonts w:ascii="Calibri" w:eastAsia="Calibri" w:hAnsi="Calibri" w:cs="Calibri"/>
          <w:i/>
          <w:shd w:val="clear" w:color="auto" w:fill="FFE599"/>
        </w:rPr>
        <w:t>Q</w:t>
      </w:r>
      <w:r>
        <w:rPr>
          <w:rFonts w:ascii="Calibri" w:eastAsia="Calibri" w:hAnsi="Calibri" w:cs="Calibri"/>
          <w:i/>
          <w:shd w:val="clear" w:color="auto" w:fill="FFE599"/>
        </w:rPr>
        <w:t>uanto ao tipo de maioria da</w:t>
      </w:r>
      <w:r>
        <w:rPr>
          <w:rFonts w:ascii="Calibri" w:eastAsia="Calibri" w:hAnsi="Calibri" w:cs="Calibri"/>
          <w:i/>
          <w:shd w:val="clear" w:color="auto" w:fill="FFE599"/>
        </w:rPr>
        <w:t xml:space="preserve"> decisão, ela poderá ser simples ou então de 2/3 (dois terços), por exemplo. </w:t>
      </w:r>
    </w:p>
    <w:p w14:paraId="6CE020D6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D589518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</w:rPr>
        <w:t xml:space="preserve"> - 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será presidida por "</w:t>
      </w:r>
      <w:r>
        <w:rPr>
          <w:rFonts w:ascii="Calibri" w:eastAsia="Calibri" w:hAnsi="Calibri" w:cs="Calibri"/>
          <w:color w:val="FF0000"/>
        </w:rPr>
        <w:t>identificação do presidente</w:t>
      </w:r>
      <w:r>
        <w:rPr>
          <w:rFonts w:ascii="Calibri" w:eastAsia="Calibri" w:hAnsi="Calibri" w:cs="Calibri"/>
        </w:rPr>
        <w:t>" e as funções de secretário da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ia Geral serão desempenhadas por "</w:t>
      </w:r>
      <w:r>
        <w:rPr>
          <w:rFonts w:ascii="Calibri" w:eastAsia="Calibri" w:hAnsi="Calibri" w:cs="Calibri"/>
          <w:color w:val="FF0000"/>
        </w:rPr>
        <w:t>identificação do secretário</w:t>
      </w:r>
      <w:r>
        <w:rPr>
          <w:rFonts w:ascii="Calibri" w:eastAsia="Calibri" w:hAnsi="Calibri" w:cs="Calibri"/>
        </w:rPr>
        <w:t xml:space="preserve">". </w:t>
      </w:r>
    </w:p>
    <w:p w14:paraId="7A5CB486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1866DCB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 xml:space="preserve">identificação do presidente </w:t>
      </w:r>
      <w:r>
        <w:rPr>
          <w:rFonts w:ascii="Calibri" w:eastAsia="Calibri" w:hAnsi="Calibri" w:cs="Calibri"/>
          <w:shd w:val="clear" w:color="auto" w:fill="FFE599"/>
        </w:rPr>
        <w:t xml:space="preserve">- </w:t>
      </w:r>
      <w:r>
        <w:rPr>
          <w:rFonts w:ascii="Calibri" w:eastAsia="Calibri" w:hAnsi="Calibri" w:cs="Calibri"/>
          <w:i/>
          <w:shd w:val="clear" w:color="auto" w:fill="FFE599"/>
        </w:rPr>
        <w:t xml:space="preserve">o presidente é usualmente o Diretor Presidente da Empresa Júnior </w:t>
      </w:r>
    </w:p>
    <w:p w14:paraId="2D2EDAFD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identificação do secretário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usualmente se trata de qualquer um dos membros efetivos, escolhi</w:t>
      </w:r>
      <w:r>
        <w:rPr>
          <w:rFonts w:ascii="Calibri" w:eastAsia="Calibri" w:hAnsi="Calibri" w:cs="Calibri"/>
          <w:i/>
          <w:shd w:val="clear" w:color="auto" w:fill="FFE599"/>
        </w:rPr>
        <w:t>do pela Assembl</w:t>
      </w:r>
      <w:r>
        <w:rPr>
          <w:rFonts w:ascii="Calibri" w:eastAsia="Calibri" w:hAnsi="Calibri" w:cs="Calibri"/>
          <w:i/>
          <w:shd w:val="clear" w:color="auto" w:fill="FFE599"/>
        </w:rPr>
        <w:t>e</w:t>
      </w:r>
      <w:r>
        <w:rPr>
          <w:rFonts w:ascii="Calibri" w:eastAsia="Calibri" w:hAnsi="Calibri" w:cs="Calibri"/>
          <w:i/>
          <w:shd w:val="clear" w:color="auto" w:fill="FFE599"/>
        </w:rPr>
        <w:t xml:space="preserve">ia Geral, por aclamação. </w:t>
      </w:r>
    </w:p>
    <w:p w14:paraId="7993F85E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CAC33E5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54FBADF" w14:textId="77777777" w:rsidR="00741687" w:rsidRDefault="00B44F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CAPÍTULO VI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CONSELHO DE ADMINISTRAÇÃO</w:t>
      </w:r>
      <w:r>
        <w:rPr>
          <w:rFonts w:ascii="Calibri" w:eastAsia="Calibri" w:hAnsi="Calibri" w:cs="Calibri"/>
        </w:rPr>
        <w:t xml:space="preserve"> </w:t>
      </w:r>
    </w:p>
    <w:p w14:paraId="4EC0DF51" w14:textId="77777777" w:rsidR="00741687" w:rsidRDefault="00741687">
      <w:pPr>
        <w:jc w:val="center"/>
        <w:rPr>
          <w:rFonts w:ascii="Calibri" w:eastAsia="Calibri" w:hAnsi="Calibri" w:cs="Calibri"/>
        </w:rPr>
      </w:pPr>
    </w:p>
    <w:p w14:paraId="58440C41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</w:rPr>
        <w:t xml:space="preserve"> - O Conselho de Administração é o órgão de deliberação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", composto por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>" membros eleitos por membros efetivos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para mandato de "</w:t>
      </w:r>
      <w:r>
        <w:rPr>
          <w:rFonts w:ascii="Calibri" w:eastAsia="Calibri" w:hAnsi="Calibri" w:cs="Calibri"/>
          <w:color w:val="FF0000"/>
        </w:rPr>
        <w:t>período de tempo</w:t>
      </w:r>
      <w:r>
        <w:rPr>
          <w:rFonts w:ascii="Calibri" w:eastAsia="Calibri" w:hAnsi="Calibri" w:cs="Calibri"/>
        </w:rPr>
        <w:t xml:space="preserve">". </w:t>
      </w:r>
    </w:p>
    <w:p w14:paraId="4596EDAF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A2924C5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</w:rPr>
        <w:t>n</w:t>
      </w:r>
      <w:r>
        <w:rPr>
          <w:rFonts w:ascii="Calibri" w:eastAsia="Calibri" w:hAnsi="Calibri" w:cs="Calibri"/>
          <w:b/>
          <w:color w:val="FF0000"/>
          <w:shd w:val="clear" w:color="auto" w:fill="FFE599"/>
        </w:rPr>
        <w:t>úmero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como devem ocorrer votações durante as reuniões deliberativas do Conselho, é interessante considerar o caso de empates, desta forma, este prob</w:t>
      </w:r>
      <w:r>
        <w:rPr>
          <w:rFonts w:ascii="Calibri" w:eastAsia="Calibri" w:hAnsi="Calibri" w:cs="Calibri"/>
          <w:i/>
          <w:shd w:val="clear" w:color="auto" w:fill="FFE599"/>
        </w:rPr>
        <w:t xml:space="preserve">lema pode ser solucionado adotando-se um número ímpar de integrantes, ou fazendo o voto do presidente do Conselho ser utilizado novamente em casos de desempate. </w:t>
      </w:r>
    </w:p>
    <w:p w14:paraId="27747D5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período de tempo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usualmente os mandatos são de 1 (um) ano.</w:t>
      </w:r>
      <w:r>
        <w:rPr>
          <w:rFonts w:ascii="Calibri" w:eastAsia="Calibri" w:hAnsi="Calibri" w:cs="Calibri"/>
        </w:rPr>
        <w:t xml:space="preserve"> </w:t>
      </w:r>
    </w:p>
    <w:p w14:paraId="3AFA7D41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6A3F4FD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1</w:t>
      </w: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</w:rPr>
        <w:t xml:space="preserve"> - As reuniões do Conselho de Administração somente serão instauradas com a presença de "</w:t>
      </w:r>
      <w:r>
        <w:rPr>
          <w:rFonts w:ascii="Calibri" w:eastAsia="Calibri" w:hAnsi="Calibri" w:cs="Calibri"/>
          <w:color w:val="FF0000"/>
        </w:rPr>
        <w:t>quorum</w:t>
      </w:r>
      <w:r>
        <w:rPr>
          <w:rFonts w:ascii="Calibri" w:eastAsia="Calibri" w:hAnsi="Calibri" w:cs="Calibri"/>
        </w:rPr>
        <w:t>" dos componentes do Conselho de Administração e as decisões serão tomadas por maioria "</w:t>
      </w:r>
      <w:r>
        <w:rPr>
          <w:rFonts w:ascii="Calibri" w:eastAsia="Calibri" w:hAnsi="Calibri" w:cs="Calibri"/>
          <w:color w:val="FF0000"/>
        </w:rPr>
        <w:t>definição da maioria</w:t>
      </w:r>
      <w:r>
        <w:rPr>
          <w:rFonts w:ascii="Calibri" w:eastAsia="Calibri" w:hAnsi="Calibri" w:cs="Calibri"/>
        </w:rPr>
        <w:t>" de votos dos membros presentes, observadas as exceç</w:t>
      </w:r>
      <w:r>
        <w:rPr>
          <w:rFonts w:ascii="Calibri" w:eastAsia="Calibri" w:hAnsi="Calibri" w:cs="Calibri"/>
        </w:rPr>
        <w:t xml:space="preserve">ões estabelecidas no presente Estatuto. </w:t>
      </w:r>
    </w:p>
    <w:p w14:paraId="4AFA679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036542A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</w:t>
      </w:r>
      <w:r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</w:rPr>
        <w:t xml:space="preserve"> - O Conselho de Administração reunir-se-á , pelo menos,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>" vezes durante o ano civil, mediante convocação do "</w:t>
      </w:r>
      <w:r>
        <w:rPr>
          <w:rFonts w:ascii="Calibri" w:eastAsia="Calibri" w:hAnsi="Calibri" w:cs="Calibri"/>
          <w:color w:val="FF0000"/>
        </w:rPr>
        <w:t>agente da convocação</w:t>
      </w:r>
      <w:r>
        <w:rPr>
          <w:rFonts w:ascii="Calibri" w:eastAsia="Calibri" w:hAnsi="Calibri" w:cs="Calibri"/>
        </w:rPr>
        <w:t>" com antecedência mínima de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 xml:space="preserve">" dias. </w:t>
      </w:r>
    </w:p>
    <w:p w14:paraId="5EBBEED7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AC6A1F1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Parágrafo Único - As reuniões do Conselho de Administração deverão ser ainda convocadas pelo seu presidente, a requerimento de, no mínimo, "</w:t>
      </w:r>
      <w:r>
        <w:rPr>
          <w:rFonts w:ascii="Calibri" w:eastAsia="Calibri" w:hAnsi="Calibri" w:cs="Calibri"/>
          <w:color w:val="FF0000"/>
        </w:rPr>
        <w:t>porcentagem</w:t>
      </w:r>
      <w:r>
        <w:rPr>
          <w:rFonts w:ascii="Calibri" w:eastAsia="Calibri" w:hAnsi="Calibri" w:cs="Calibri"/>
        </w:rPr>
        <w:t xml:space="preserve">" de seus membros ou a requerimento da Diretoria Executiva. </w:t>
      </w:r>
    </w:p>
    <w:p w14:paraId="613F93B5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F127C04" w14:textId="77777777" w:rsidR="00741687" w:rsidRDefault="00B44F3B">
      <w:pPr>
        <w:jc w:val="both"/>
        <w:rPr>
          <w:rFonts w:ascii="Calibri" w:eastAsia="Calibri" w:hAnsi="Calibri" w:cs="Calibri"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comentário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geralmente, as reuniões são re</w:t>
      </w:r>
      <w:r>
        <w:rPr>
          <w:rFonts w:ascii="Calibri" w:eastAsia="Calibri" w:hAnsi="Calibri" w:cs="Calibri"/>
          <w:i/>
          <w:shd w:val="clear" w:color="auto" w:fill="FFE599"/>
        </w:rPr>
        <w:t xml:space="preserve">alizadas no mínimo uma vez por trimestre civil, mediante convocação do Presidente do Conselho com antecedência mínimo de 10 (dez) dias, ou então por no </w:t>
      </w:r>
      <w:r>
        <w:rPr>
          <w:rFonts w:ascii="Calibri" w:eastAsia="Calibri" w:hAnsi="Calibri" w:cs="Calibri"/>
          <w:i/>
          <w:shd w:val="clear" w:color="auto" w:fill="FFE599"/>
        </w:rPr>
        <w:t>mínimo</w:t>
      </w:r>
      <w:r>
        <w:rPr>
          <w:rFonts w:ascii="Calibri" w:eastAsia="Calibri" w:hAnsi="Calibri" w:cs="Calibri"/>
          <w:i/>
          <w:shd w:val="clear" w:color="auto" w:fill="FFE599"/>
        </w:rPr>
        <w:t xml:space="preserve"> 3/5 (três quintos) dos membros efetivos.</w:t>
      </w:r>
      <w:r>
        <w:rPr>
          <w:rFonts w:ascii="Calibri" w:eastAsia="Calibri" w:hAnsi="Calibri" w:cs="Calibri"/>
          <w:shd w:val="clear" w:color="auto" w:fill="FFE599"/>
        </w:rPr>
        <w:t xml:space="preserve"> </w:t>
      </w:r>
    </w:p>
    <w:p w14:paraId="632C898E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EA60033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</w:rPr>
        <w:t xml:space="preserve"> - Compete ao Conselho de Administração: </w:t>
      </w:r>
    </w:p>
    <w:p w14:paraId="016288C9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</w:rPr>
        <w:t>ulamentar as deliberações da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Geral; </w:t>
      </w:r>
    </w:p>
    <w:p w14:paraId="3C263BD8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Examinar e emitir parecer sobre as demonstrações financeiras, relatórios de atividades e orçamentos apresentados pela Diretoria Executiva, a cada reunião ordinária do Conselho de Administração; </w:t>
      </w:r>
    </w:p>
    <w:p w14:paraId="21D2A97C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Estabelecer d</w:t>
      </w:r>
      <w:r>
        <w:rPr>
          <w:rFonts w:ascii="Calibri" w:eastAsia="Calibri" w:hAnsi="Calibri" w:cs="Calibri"/>
        </w:rPr>
        <w:t>iretrizes fundamentais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"; </w:t>
      </w:r>
    </w:p>
    <w:p w14:paraId="29BCBB16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Manifestar-se sobre propostas e matérias que lhe sejam submetidas pela Diretoria Executiva; </w:t>
      </w:r>
    </w:p>
    <w:p w14:paraId="486207F1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Aprovar a admissão de membros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e a perda da condição de membro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em caso de violação das disposições do presente Estatuto; </w:t>
      </w:r>
    </w:p>
    <w:p w14:paraId="73D7974B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Aceitar subvenções e legados; </w:t>
      </w:r>
    </w:p>
    <w:p w14:paraId="30D403EB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provar as contribuições regulares fixadas pela Diretoria Executiva e por esta encaminhadas ao Conselho </w:t>
      </w:r>
      <w:r>
        <w:rPr>
          <w:rFonts w:ascii="Calibri" w:eastAsia="Calibri" w:hAnsi="Calibri" w:cs="Calibri"/>
        </w:rPr>
        <w:t xml:space="preserve">de Administração; </w:t>
      </w:r>
    </w:p>
    <w:p w14:paraId="50A728F5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 caso de ocorrer vacância na Diretoria Executiva ou no Conselho de Administração, indicar o nome de substituto; </w:t>
      </w:r>
    </w:p>
    <w:p w14:paraId="37DB2FFF" w14:textId="77777777" w:rsidR="00741687" w:rsidRDefault="00B44F3B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Deliberar sobre casos omissos neste Estatuto, por solicitação encaminhada pela Diretoria Executiva. </w:t>
      </w:r>
    </w:p>
    <w:p w14:paraId="6ECD202D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E5856A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comentário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>obviame</w:t>
      </w:r>
      <w:r>
        <w:rPr>
          <w:rFonts w:ascii="Calibri" w:eastAsia="Calibri" w:hAnsi="Calibri" w:cs="Calibri"/>
          <w:i/>
          <w:shd w:val="clear" w:color="auto" w:fill="FFE599"/>
        </w:rPr>
        <w:t>nte estas funções devem estar de acordo com as atribuições definidas no Estatuto, e outros aspectos poderão ser citados, de acordo com a Empresa Júnior, uma vez que se façam convenientes e não estejam em desacordo com a ética e filosofia do movimento Empre</w:t>
      </w:r>
      <w:r>
        <w:rPr>
          <w:rFonts w:ascii="Calibri" w:eastAsia="Calibri" w:hAnsi="Calibri" w:cs="Calibri"/>
          <w:i/>
          <w:shd w:val="clear" w:color="auto" w:fill="FFE599"/>
        </w:rPr>
        <w:t>sa Júnior.</w:t>
      </w:r>
      <w:r>
        <w:rPr>
          <w:rFonts w:ascii="Calibri" w:eastAsia="Calibri" w:hAnsi="Calibri" w:cs="Calibri"/>
        </w:rPr>
        <w:t xml:space="preserve"> </w:t>
      </w:r>
    </w:p>
    <w:p w14:paraId="2E0246A0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285C33CE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743C2AD8" w14:textId="77777777" w:rsidR="00741687" w:rsidRDefault="00B44F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CAPÍTULO VII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DIRETORIA EXECUTIVA</w:t>
      </w:r>
      <w:r>
        <w:rPr>
          <w:rFonts w:ascii="Calibri" w:eastAsia="Calibri" w:hAnsi="Calibri" w:cs="Calibri"/>
        </w:rPr>
        <w:t xml:space="preserve"> </w:t>
      </w:r>
    </w:p>
    <w:p w14:paraId="43448579" w14:textId="77777777" w:rsidR="00741687" w:rsidRDefault="00741687">
      <w:pPr>
        <w:jc w:val="center"/>
        <w:rPr>
          <w:rFonts w:ascii="Calibri" w:eastAsia="Calibri" w:hAnsi="Calibri" w:cs="Calibri"/>
        </w:rPr>
      </w:pPr>
    </w:p>
    <w:p w14:paraId="36C1471A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- A Diretoria Executiva é investida dos poderes de administração e representação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de forma a assegurar a consecução de seus objetivos, observando e fazendo observar o p</w:t>
      </w:r>
      <w:r>
        <w:rPr>
          <w:rFonts w:ascii="Calibri" w:eastAsia="Calibri" w:hAnsi="Calibri" w:cs="Calibri"/>
        </w:rPr>
        <w:t xml:space="preserve">resente Estatuto e as deliberações da Assembléia Geral. </w:t>
      </w:r>
    </w:p>
    <w:p w14:paraId="2FD1899C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1499055C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- A Diretoria Executiva será composta por "</w:t>
      </w:r>
      <w:r>
        <w:rPr>
          <w:rFonts w:ascii="Calibri" w:eastAsia="Calibri" w:hAnsi="Calibri" w:cs="Calibri"/>
          <w:color w:val="FF0000"/>
        </w:rPr>
        <w:t>número</w:t>
      </w:r>
      <w:r>
        <w:rPr>
          <w:rFonts w:ascii="Calibri" w:eastAsia="Calibri" w:hAnsi="Calibri" w:cs="Calibri"/>
        </w:rPr>
        <w:t>" membros, eleitos entre os membros efetivos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para mandato de "</w:t>
      </w:r>
      <w:r>
        <w:rPr>
          <w:rFonts w:ascii="Calibri" w:eastAsia="Calibri" w:hAnsi="Calibri" w:cs="Calibri"/>
          <w:color w:val="FF0000"/>
        </w:rPr>
        <w:t>prazo</w:t>
      </w:r>
      <w:r>
        <w:rPr>
          <w:rFonts w:ascii="Calibri" w:eastAsia="Calibri" w:hAnsi="Calibri" w:cs="Calibri"/>
        </w:rPr>
        <w:t xml:space="preserve">". </w:t>
      </w:r>
    </w:p>
    <w:p w14:paraId="4D6F4C2C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1CA2534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 - A Diretoria Executiva será composta de "</w:t>
      </w:r>
      <w:r>
        <w:rPr>
          <w:rFonts w:ascii="Calibri" w:eastAsia="Calibri" w:hAnsi="Calibri" w:cs="Calibri"/>
          <w:color w:val="FF0000"/>
        </w:rPr>
        <w:t>diretorias existentes</w:t>
      </w:r>
      <w:r>
        <w:rPr>
          <w:rFonts w:ascii="Calibri" w:eastAsia="Calibri" w:hAnsi="Calibri" w:cs="Calibri"/>
        </w:rPr>
        <w:t xml:space="preserve">". </w:t>
      </w:r>
    </w:p>
    <w:p w14:paraId="030200FB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Parágrafo Único</w:t>
      </w:r>
      <w:r>
        <w:rPr>
          <w:rFonts w:ascii="Calibri" w:eastAsia="Calibri" w:hAnsi="Calibri" w:cs="Calibri"/>
        </w:rPr>
        <w:t xml:space="preserve"> - As funções de cada Diretoria serão definidas pelos respectivos regimentos. </w:t>
      </w:r>
    </w:p>
    <w:p w14:paraId="7EEC3C6D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7D717FD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diretorias existentes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uma composição usual é: 1 (um) Diretor Presidente, 1 (um) Diretor de Projetos, 1 (um) Diretor Financeiro, 1 (um) Diretor de Marketing e Relações Públicas e 1 (um) Diretor Administrativo. </w:t>
      </w:r>
    </w:p>
    <w:p w14:paraId="21C00F2B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0129852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Artigo 2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- Compete à Diretoria Executiva: </w:t>
      </w:r>
    </w:p>
    <w:p w14:paraId="446A685E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132AB2D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Executar as deliberaçõ</w:t>
      </w:r>
      <w:r>
        <w:rPr>
          <w:rFonts w:ascii="Calibri" w:eastAsia="Calibri" w:hAnsi="Calibri" w:cs="Calibri"/>
        </w:rPr>
        <w:t>es da Assembl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ia Geral e do Conselho de Administração; </w:t>
      </w:r>
    </w:p>
    <w:p w14:paraId="4FDDACB2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Fixar as contribuições regulares dos membros efetivos bem como sua periodicidade e encaminhá-las ao Conselho de Administração para aprovação; </w:t>
      </w:r>
    </w:p>
    <w:p w14:paraId="06371038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Elaborar as demonstrações financeiras, relatórios de ativ</w:t>
      </w:r>
      <w:r>
        <w:rPr>
          <w:rFonts w:ascii="Calibri" w:eastAsia="Calibri" w:hAnsi="Calibri" w:cs="Calibri"/>
        </w:rPr>
        <w:t>idades e orçamento anu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, apresentando-os ao Conselho de Administração para exame e emissão de parecer; </w:t>
      </w:r>
    </w:p>
    <w:p w14:paraId="0975E8DF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Receber os pedidos de prestação de serviços a terceiros, sempre levando em conta a capacidade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para assumi-los, bem como seu</w:t>
      </w:r>
      <w:r>
        <w:rPr>
          <w:rFonts w:ascii="Calibri" w:eastAsia="Calibri" w:hAnsi="Calibri" w:cs="Calibri"/>
        </w:rPr>
        <w:t xml:space="preserve">s interesses e objetivos fundamentais; </w:t>
      </w:r>
    </w:p>
    <w:p w14:paraId="0B737327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Elaborar e aprovar as propostas de prestação de serviços e respectivos contratos; </w:t>
      </w:r>
    </w:p>
    <w:p w14:paraId="67156539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Requerer</w:t>
      </w:r>
      <w:r>
        <w:rPr>
          <w:rFonts w:ascii="Calibri" w:eastAsia="Calibri" w:hAnsi="Calibri" w:cs="Calibri"/>
        </w:rPr>
        <w:t xml:space="preserve"> e providenciar todas as formalidades necessárias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obtenção de imunidade e isenções fiscais; </w:t>
      </w:r>
    </w:p>
    <w:p w14:paraId="3AD9358B" w14:textId="77777777" w:rsidR="00741687" w:rsidRDefault="00B44F3B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ndicar os substitutos de Diretores no caso de impedimentos temporários dos mesmos, sendo que, no caso do Diretor Presidente, seu substituto temporário será necessariamente um outro Diretor Executivo. </w:t>
      </w:r>
    </w:p>
    <w:p w14:paraId="39E7D64F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0E15731D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 xml:space="preserve">comentários </w:t>
      </w:r>
      <w:r>
        <w:rPr>
          <w:rFonts w:ascii="Calibri" w:eastAsia="Calibri" w:hAnsi="Calibri" w:cs="Calibri"/>
          <w:shd w:val="clear" w:color="auto" w:fill="FFE599"/>
        </w:rPr>
        <w:t xml:space="preserve">- </w:t>
      </w:r>
      <w:r>
        <w:rPr>
          <w:rFonts w:ascii="Calibri" w:eastAsia="Calibri" w:hAnsi="Calibri" w:cs="Calibri"/>
          <w:i/>
          <w:shd w:val="clear" w:color="auto" w:fill="FFE599"/>
        </w:rPr>
        <w:t xml:space="preserve">outros aspectos poderão ser citados, de </w:t>
      </w:r>
      <w:r>
        <w:rPr>
          <w:rFonts w:ascii="Calibri" w:eastAsia="Calibri" w:hAnsi="Calibri" w:cs="Calibri"/>
          <w:i/>
          <w:shd w:val="clear" w:color="auto" w:fill="FFE599"/>
        </w:rPr>
        <w:t xml:space="preserve">acordo com a Empresa Júnior, uma vez que se façam convenientes e não estejam em desacordo com a ética e filosofia do movimento Empresa Júnior. Todos estes itens são sugestões, que devem ser adaptadas à realidade da Empresa Júnior. </w:t>
      </w:r>
    </w:p>
    <w:p w14:paraId="67EDCDEA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2901748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</w:t>
      </w: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</w:rPr>
        <w:t xml:space="preserve"> - Em quaisque</w:t>
      </w:r>
      <w:r>
        <w:rPr>
          <w:rFonts w:ascii="Calibri" w:eastAsia="Calibri" w:hAnsi="Calibri" w:cs="Calibri"/>
        </w:rPr>
        <w:t>r atos que envolvam obrigações sociais, inclusive assinatura de contratos, emissão de cheques, ordens de pagamento, 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será representada por 2 (dois) Diretores em conjuntos ou por um diretor e por um procurador. </w:t>
      </w:r>
    </w:p>
    <w:p w14:paraId="37E150AA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9E064D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Parágrafo Único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é representada por procurador desde que a procuração especifique os poderes e tenha prazo de validade limitado ao ano civil, excetuadas as procurações </w:t>
      </w:r>
      <w:r>
        <w:rPr>
          <w:rFonts w:ascii="Calibri" w:eastAsia="Calibri" w:hAnsi="Calibri" w:cs="Calibri"/>
          <w:i/>
        </w:rPr>
        <w:t xml:space="preserve">ad </w:t>
      </w:r>
      <w:r>
        <w:rPr>
          <w:rFonts w:ascii="Calibri" w:eastAsia="Calibri" w:hAnsi="Calibri" w:cs="Calibri"/>
          <w:i/>
        </w:rPr>
        <w:t>judicia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08A940F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2F5EBD25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608B0909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 VIII - DAS ELEIÇÕES </w:t>
      </w:r>
    </w:p>
    <w:p w14:paraId="50E67AE1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3504F70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27</w:t>
      </w:r>
      <w:r>
        <w:rPr>
          <w:rFonts w:ascii="Calibri" w:eastAsia="Calibri" w:hAnsi="Calibri" w:cs="Calibri"/>
        </w:rPr>
        <w:t xml:space="preserve"> - Os membros da Diretoria Executiva e do Conselho de Administração são eleitos por membros efetivos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em eleições realizadas em Assembleia Geral convocada para este fim. </w:t>
      </w:r>
    </w:p>
    <w:p w14:paraId="1A86D4D1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19F0BA6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28</w:t>
      </w:r>
      <w:r>
        <w:rPr>
          <w:rFonts w:ascii="Calibri" w:eastAsia="Calibri" w:hAnsi="Calibri" w:cs="Calibri"/>
        </w:rPr>
        <w:t xml:space="preserve"> - O Edital de Convocação da Assembleia Geral de Eleições deve ser publicado com no mínimo "</w:t>
      </w:r>
      <w:r>
        <w:rPr>
          <w:rFonts w:ascii="Calibri" w:eastAsia="Calibri" w:hAnsi="Calibri" w:cs="Calibri"/>
          <w:color w:val="FF0000"/>
        </w:rPr>
        <w:t>prazo</w:t>
      </w:r>
      <w:r>
        <w:rPr>
          <w:rFonts w:ascii="Calibri" w:eastAsia="Calibri" w:hAnsi="Calibri" w:cs="Calibri"/>
        </w:rPr>
        <w:t xml:space="preserve">" dias de antecedência à data da eleição. </w:t>
      </w:r>
    </w:p>
    <w:p w14:paraId="0D8EC237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38BD6277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29</w:t>
      </w:r>
      <w:r>
        <w:rPr>
          <w:rFonts w:ascii="Calibri" w:eastAsia="Calibri" w:hAnsi="Calibri" w:cs="Calibri"/>
        </w:rPr>
        <w:t xml:space="preserve"> - Todo o membro efetivo pode candidatar-se a um cargo na Diretoria Executiva ou no Conselho de Administra</w:t>
      </w:r>
      <w:r>
        <w:rPr>
          <w:rFonts w:ascii="Calibri" w:eastAsia="Calibri" w:hAnsi="Calibri" w:cs="Calibri"/>
        </w:rPr>
        <w:t>ção sendo a eleição realizada por "</w:t>
      </w:r>
      <w:r>
        <w:rPr>
          <w:rFonts w:ascii="Calibri" w:eastAsia="Calibri" w:hAnsi="Calibri" w:cs="Calibri"/>
          <w:color w:val="FF0000"/>
        </w:rPr>
        <w:t>sistema de votação</w:t>
      </w:r>
      <w:r>
        <w:rPr>
          <w:rFonts w:ascii="Calibri" w:eastAsia="Calibri" w:hAnsi="Calibri" w:cs="Calibri"/>
        </w:rPr>
        <w:t xml:space="preserve">". </w:t>
      </w:r>
    </w:p>
    <w:p w14:paraId="547748B2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7F2CA9DB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Parágrafo Único</w:t>
      </w:r>
      <w:r>
        <w:rPr>
          <w:rFonts w:ascii="Calibri" w:eastAsia="Calibri" w:hAnsi="Calibri" w:cs="Calibri"/>
        </w:rPr>
        <w:t xml:space="preserve"> - A reeleição para um mesmo cargo da Diretoria Executiva ou Conselho de Administração é permitida uma única vez. </w:t>
      </w:r>
    </w:p>
    <w:p w14:paraId="6F7D248D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2EF027F0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4E38FF9F" w14:textId="77777777" w:rsidR="00741687" w:rsidRDefault="00B44F3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 IX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DISPOSIÇÕES GERAIS </w:t>
      </w:r>
    </w:p>
    <w:p w14:paraId="7BB36401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2C107420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</w:t>
      </w:r>
      <w:r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</w:rPr>
        <w:t xml:space="preserve"> - O exercício social </w:t>
      </w:r>
      <w:r>
        <w:rPr>
          <w:rFonts w:ascii="Calibri" w:eastAsia="Calibri" w:hAnsi="Calibri" w:cs="Calibri"/>
        </w:rPr>
        <w:t xml:space="preserve">coincidirá com o ano civil. </w:t>
      </w:r>
    </w:p>
    <w:p w14:paraId="0E43A98C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4CC22FF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Artigo </w:t>
      </w:r>
      <w:r>
        <w:rPr>
          <w:rFonts w:ascii="Calibri" w:eastAsia="Calibri" w:hAnsi="Calibri" w:cs="Calibri"/>
          <w:b/>
        </w:rPr>
        <w:t>31</w:t>
      </w:r>
      <w:r>
        <w:rPr>
          <w:rFonts w:ascii="Calibri" w:eastAsia="Calibri" w:hAnsi="Calibri" w:cs="Calibri"/>
        </w:rPr>
        <w:t xml:space="preserve"> - Os resultados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que se verificarem ao final de cada exercício social serão compulsoriamente reinvestidos na empresa. </w:t>
      </w:r>
    </w:p>
    <w:p w14:paraId="366760E3" w14:textId="77777777" w:rsidR="00741687" w:rsidRDefault="00741687">
      <w:pPr>
        <w:jc w:val="both"/>
        <w:rPr>
          <w:rFonts w:ascii="Calibri" w:eastAsia="Calibri" w:hAnsi="Calibri" w:cs="Calibri"/>
          <w:b/>
        </w:rPr>
      </w:pPr>
    </w:p>
    <w:p w14:paraId="36FCAC8C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3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É vedada a remuneração aos integrantes do Conselho de Adm</w:t>
      </w:r>
      <w:r>
        <w:rPr>
          <w:rFonts w:ascii="Calibri" w:eastAsia="Calibri" w:hAnsi="Calibri" w:cs="Calibri"/>
        </w:rPr>
        <w:t>inistração e da Diretoria Executiva pelo exercício de tais funções, bem como a distribuição de bonificações ou vantagens a dirigentes, membros associados ou efetivos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". </w:t>
      </w:r>
    </w:p>
    <w:p w14:paraId="167446A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05C78608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Parágrafo Único</w:t>
      </w:r>
      <w:r>
        <w:rPr>
          <w:rFonts w:ascii="Calibri" w:eastAsia="Calibri" w:hAnsi="Calibri" w:cs="Calibri"/>
        </w:rPr>
        <w:t xml:space="preserve"> - Os participantes de todos os projetos pod</w:t>
      </w:r>
      <w:r>
        <w:rPr>
          <w:rFonts w:ascii="Calibri" w:eastAsia="Calibri" w:hAnsi="Calibri" w:cs="Calibri"/>
        </w:rPr>
        <w:t>erão</w:t>
      </w:r>
      <w:r>
        <w:rPr>
          <w:rFonts w:ascii="Calibri" w:eastAsia="Calibri" w:hAnsi="Calibri" w:cs="Calibri"/>
        </w:rPr>
        <w:t xml:space="preserve"> receber</w:t>
      </w:r>
      <w:r>
        <w:rPr>
          <w:rFonts w:ascii="Calibri" w:eastAsia="Calibri" w:hAnsi="Calibri" w:cs="Calibri"/>
        </w:rPr>
        <w:t xml:space="preserve"> da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 xml:space="preserve">" reembolso referente aos custos incorridos nos mesmos. </w:t>
      </w:r>
    </w:p>
    <w:p w14:paraId="526DA311" w14:textId="77777777" w:rsidR="00741687" w:rsidRDefault="00741687">
      <w:pPr>
        <w:jc w:val="both"/>
        <w:rPr>
          <w:rFonts w:ascii="Calibri" w:eastAsia="Calibri" w:hAnsi="Calibri" w:cs="Calibri"/>
          <w:i/>
          <w:color w:val="FF0000"/>
        </w:rPr>
      </w:pPr>
    </w:p>
    <w:p w14:paraId="5315ABED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3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- Os membros efetivos que se formarem no exercício de seus mandatos serão substituídos da seguinte forma: "</w:t>
      </w:r>
      <w:r>
        <w:rPr>
          <w:rFonts w:ascii="Calibri" w:eastAsia="Calibri" w:hAnsi="Calibri" w:cs="Calibri"/>
          <w:color w:val="FF0000"/>
        </w:rPr>
        <w:t>procedimento</w:t>
      </w:r>
      <w:r>
        <w:rPr>
          <w:rFonts w:ascii="Calibri" w:eastAsia="Calibri" w:hAnsi="Calibri" w:cs="Calibri"/>
        </w:rPr>
        <w:t xml:space="preserve">". </w:t>
      </w:r>
    </w:p>
    <w:p w14:paraId="01717A65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79711941" w14:textId="77777777" w:rsidR="00741687" w:rsidRDefault="00B44F3B">
      <w:pPr>
        <w:jc w:val="both"/>
        <w:rPr>
          <w:rFonts w:ascii="Calibri" w:eastAsia="Calibri" w:hAnsi="Calibri" w:cs="Calibri"/>
          <w:i/>
          <w:shd w:val="clear" w:color="auto" w:fill="FFE599"/>
        </w:rPr>
      </w:pPr>
      <w:r>
        <w:rPr>
          <w:rFonts w:ascii="Calibri" w:eastAsia="Calibri" w:hAnsi="Calibri" w:cs="Calibri"/>
          <w:b/>
          <w:color w:val="FF0000"/>
          <w:shd w:val="clear" w:color="auto" w:fill="FFE599"/>
        </w:rPr>
        <w:t>procedimento</w:t>
      </w:r>
      <w:r>
        <w:rPr>
          <w:rFonts w:ascii="Calibri" w:eastAsia="Calibri" w:hAnsi="Calibri" w:cs="Calibri"/>
          <w:shd w:val="clear" w:color="auto" w:fill="FFE599"/>
        </w:rPr>
        <w:t xml:space="preserve"> - </w:t>
      </w:r>
      <w:r>
        <w:rPr>
          <w:rFonts w:ascii="Calibri" w:eastAsia="Calibri" w:hAnsi="Calibri" w:cs="Calibri"/>
          <w:i/>
          <w:shd w:val="clear" w:color="auto" w:fill="FFE599"/>
        </w:rPr>
        <w:t xml:space="preserve">ele pode ser o mesmo genericamente definido para projetos, ou seja, ele se mantém até o final do mandato, ou então, </w:t>
      </w:r>
      <w:r>
        <w:rPr>
          <w:rFonts w:ascii="Calibri" w:eastAsia="Calibri" w:hAnsi="Calibri" w:cs="Calibri"/>
          <w:i/>
          <w:shd w:val="clear" w:color="auto" w:fill="FFE599"/>
        </w:rPr>
        <w:t xml:space="preserve">preferencialmente, outro mecanismo de substituição. De toda forma, o ideal é que não sejam eleitas pessoas que se formarão no meio do mandato. </w:t>
      </w:r>
    </w:p>
    <w:p w14:paraId="02E2C509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0AD9102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3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 - A "</w:t>
      </w:r>
      <w:r>
        <w:rPr>
          <w:rFonts w:ascii="Calibri" w:eastAsia="Calibri" w:hAnsi="Calibri" w:cs="Calibri"/>
          <w:color w:val="FF0000"/>
        </w:rPr>
        <w:t>nome da Empresa Júnior</w:t>
      </w:r>
      <w:r>
        <w:rPr>
          <w:rFonts w:ascii="Calibri" w:eastAsia="Calibri" w:hAnsi="Calibri" w:cs="Calibri"/>
        </w:rPr>
        <w:t>" será extinta a qualquer tempo, "</w:t>
      </w:r>
      <w:r>
        <w:rPr>
          <w:rFonts w:ascii="Calibri" w:eastAsia="Calibri" w:hAnsi="Calibri" w:cs="Calibri"/>
          <w:color w:val="FF0000"/>
        </w:rPr>
        <w:t>procedimento</w:t>
      </w:r>
      <w:r>
        <w:rPr>
          <w:rFonts w:ascii="Calibri" w:eastAsia="Calibri" w:hAnsi="Calibri" w:cs="Calibri"/>
        </w:rPr>
        <w:t xml:space="preserve">". </w:t>
      </w:r>
    </w:p>
    <w:p w14:paraId="2DA0D00C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0D5A306F" w14:textId="77777777" w:rsidR="00741687" w:rsidRDefault="00B44F3B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FF0000"/>
        </w:rPr>
        <w:t>procedimento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i/>
        </w:rPr>
        <w:t>por exemplo, por deliberação de no mínimo 2/3 dos membros efetivos em Assembl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</w:rPr>
        <w:t xml:space="preserve">ia Geral - ou qualquer outra fração majoritária - convocada para este fim. </w:t>
      </w:r>
    </w:p>
    <w:p w14:paraId="5800BE28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2F8BE856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Artigo 3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 xml:space="preserve"> - O presente Estatuto somente poderá ser modificado pelo "</w:t>
      </w:r>
      <w:r>
        <w:rPr>
          <w:rFonts w:ascii="Calibri" w:eastAsia="Calibri" w:hAnsi="Calibri" w:cs="Calibri"/>
          <w:color w:val="FF0000"/>
        </w:rPr>
        <w:t>procedimento</w:t>
      </w:r>
      <w:r>
        <w:rPr>
          <w:rFonts w:ascii="Calibri" w:eastAsia="Calibri" w:hAnsi="Calibri" w:cs="Calibri"/>
        </w:rPr>
        <w:t xml:space="preserve">". </w:t>
      </w:r>
    </w:p>
    <w:p w14:paraId="255D02FC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7C484BEB" w14:textId="77777777" w:rsidR="00741687" w:rsidRDefault="00B44F3B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FF0000"/>
        </w:rPr>
        <w:t>procedimento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i/>
        </w:rPr>
        <w:t>por exemplo, em Assembl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</w:rPr>
        <w:t xml:space="preserve">ia Geral, a qualquer tempo, pelo voto da maioria absoluta dos membros efetivos da Empresa Júnior. </w:t>
      </w:r>
    </w:p>
    <w:p w14:paraId="7C95766C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0CECF769" w14:textId="77777777" w:rsidR="00741687" w:rsidRDefault="00741687">
      <w:pPr>
        <w:jc w:val="center"/>
        <w:rPr>
          <w:rFonts w:ascii="Calibri" w:eastAsia="Calibri" w:hAnsi="Calibri" w:cs="Calibri"/>
          <w:b/>
        </w:rPr>
      </w:pPr>
    </w:p>
    <w:p w14:paraId="79DC3974" w14:textId="77777777" w:rsidR="00741687" w:rsidRDefault="00B44F3B">
      <w:pPr>
        <w:jc w:val="center"/>
        <w:rPr>
          <w:rFonts w:ascii="Calibri" w:eastAsia="Calibri" w:hAnsi="Calibri" w:cs="Calibri"/>
          <w:b/>
          <w:color w:val="9900FF"/>
        </w:rPr>
      </w:pPr>
      <w:r>
        <w:rPr>
          <w:rFonts w:ascii="Calibri" w:eastAsia="Calibri" w:hAnsi="Calibri" w:cs="Calibri"/>
          <w:b/>
        </w:rPr>
        <w:t xml:space="preserve">CAPÍTULO X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DISPOSIÇÕES TRANSITÓRIAS</w:t>
      </w:r>
      <w:r>
        <w:rPr>
          <w:rFonts w:ascii="Calibri" w:eastAsia="Calibri" w:hAnsi="Calibri" w:cs="Calibri"/>
          <w:b/>
        </w:rPr>
        <w:t xml:space="preserve"> </w:t>
      </w:r>
    </w:p>
    <w:p w14:paraId="10950DD5" w14:textId="77777777" w:rsidR="00741687" w:rsidRDefault="00741687">
      <w:pPr>
        <w:jc w:val="both"/>
        <w:rPr>
          <w:rFonts w:ascii="Calibri" w:eastAsia="Calibri" w:hAnsi="Calibri" w:cs="Calibri"/>
          <w:i/>
          <w:shd w:val="clear" w:color="auto" w:fill="FFE599"/>
        </w:rPr>
      </w:pPr>
    </w:p>
    <w:p w14:paraId="41404D11" w14:textId="77777777" w:rsidR="00741687" w:rsidRDefault="00B44F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hd w:val="clear" w:color="auto" w:fill="FFE599"/>
        </w:rPr>
        <w:t>A partir daqui, devem ser acrescentados artigos que possuam prazo de vigênci</w:t>
      </w:r>
      <w:r>
        <w:rPr>
          <w:rFonts w:ascii="Calibri" w:eastAsia="Calibri" w:hAnsi="Calibri" w:cs="Calibri"/>
          <w:i/>
          <w:shd w:val="clear" w:color="auto" w:fill="FFE599"/>
        </w:rPr>
        <w:t>a restritos como, por exemplo: a data da primeira Assembléia para realização de eleições o prazo de duração e as datas de início e término do mandato da primeira gestão ou da gestão durante a qual sejam realizadas mudanças no estatuto que porventura venham</w:t>
      </w:r>
      <w:r>
        <w:rPr>
          <w:rFonts w:ascii="Calibri" w:eastAsia="Calibri" w:hAnsi="Calibri" w:cs="Calibri"/>
          <w:i/>
          <w:shd w:val="clear" w:color="auto" w:fill="FFE599"/>
        </w:rPr>
        <w:t xml:space="preserve"> a atingi-la, etc. </w:t>
      </w:r>
      <w:r>
        <w:rPr>
          <w:rFonts w:ascii="Calibri" w:eastAsia="Calibri" w:hAnsi="Calibri" w:cs="Calibri"/>
          <w:shd w:val="clear" w:color="auto" w:fill="FFE599"/>
        </w:rPr>
        <w:t xml:space="preserve">Estes artigos poderão ser suprimidos quando de nova modificação do Estatuto, desde que já não estejam mais vigorando. </w:t>
      </w:r>
    </w:p>
    <w:p w14:paraId="5AD950DA" w14:textId="77777777" w:rsidR="00741687" w:rsidRDefault="00741687">
      <w:pPr>
        <w:jc w:val="both"/>
        <w:rPr>
          <w:rFonts w:ascii="Calibri" w:eastAsia="Calibri" w:hAnsi="Calibri" w:cs="Calibri"/>
        </w:rPr>
      </w:pPr>
    </w:p>
    <w:p w14:paraId="5DFFA691" w14:textId="77777777" w:rsidR="00741687" w:rsidRDefault="00B44F3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color w:val="FF0000"/>
        </w:rPr>
        <w:t>Local</w:t>
      </w:r>
      <w:r>
        <w:rPr>
          <w:rFonts w:ascii="Calibri" w:eastAsia="Calibri" w:hAnsi="Calibri" w:cs="Calibri"/>
        </w:rPr>
        <w:t>], [</w:t>
      </w:r>
      <w:r>
        <w:rPr>
          <w:rFonts w:ascii="Calibri" w:eastAsia="Calibri" w:hAnsi="Calibri" w:cs="Calibri"/>
          <w:color w:val="FF0000"/>
        </w:rPr>
        <w:t>dia</w:t>
      </w:r>
      <w:r>
        <w:rPr>
          <w:rFonts w:ascii="Calibri" w:eastAsia="Calibri" w:hAnsi="Calibri" w:cs="Calibri"/>
        </w:rPr>
        <w:t>] de [</w:t>
      </w:r>
      <w:r>
        <w:rPr>
          <w:rFonts w:ascii="Calibri" w:eastAsia="Calibri" w:hAnsi="Calibri" w:cs="Calibri"/>
          <w:color w:val="FF0000"/>
        </w:rPr>
        <w:t>mês</w:t>
      </w:r>
      <w:r>
        <w:rPr>
          <w:rFonts w:ascii="Calibri" w:eastAsia="Calibri" w:hAnsi="Calibri" w:cs="Calibri"/>
        </w:rPr>
        <w:t>] de [</w:t>
      </w:r>
      <w:r>
        <w:rPr>
          <w:rFonts w:ascii="Calibri" w:eastAsia="Calibri" w:hAnsi="Calibri" w:cs="Calibri"/>
          <w:color w:val="FF0000"/>
        </w:rPr>
        <w:t>ano</w:t>
      </w:r>
      <w:r>
        <w:rPr>
          <w:rFonts w:ascii="Calibri" w:eastAsia="Calibri" w:hAnsi="Calibri" w:cs="Calibri"/>
        </w:rPr>
        <w:t>].</w:t>
      </w:r>
    </w:p>
    <w:p w14:paraId="33A5EDAE" w14:textId="77777777" w:rsidR="00741687" w:rsidRDefault="00741687">
      <w:pPr>
        <w:jc w:val="center"/>
        <w:rPr>
          <w:rFonts w:ascii="Calibri" w:eastAsia="Calibri" w:hAnsi="Calibri" w:cs="Calibri"/>
        </w:rPr>
      </w:pPr>
    </w:p>
    <w:p w14:paraId="7F9C005A" w14:textId="77777777" w:rsidR="00741687" w:rsidRDefault="00B44F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</w:p>
    <w:p w14:paraId="1EC67C3A" w14:textId="77777777" w:rsidR="00741687" w:rsidRDefault="00B44F3B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>NOME EM LETRAS MAIÚSCULAS</w:t>
      </w:r>
    </w:p>
    <w:p w14:paraId="3F98768A" w14:textId="77777777" w:rsidR="00741687" w:rsidRDefault="00741687">
      <w:pPr>
        <w:jc w:val="center"/>
        <w:rPr>
          <w:rFonts w:ascii="Calibri" w:eastAsia="Calibri" w:hAnsi="Calibri" w:cs="Calibri"/>
        </w:rPr>
      </w:pPr>
    </w:p>
    <w:p w14:paraId="5708722F" w14:textId="77777777" w:rsidR="00741687" w:rsidRDefault="00741687">
      <w:pPr>
        <w:jc w:val="center"/>
        <w:rPr>
          <w:rFonts w:ascii="Calibri" w:eastAsia="Calibri" w:hAnsi="Calibri" w:cs="Calibri"/>
        </w:rPr>
      </w:pPr>
    </w:p>
    <w:p w14:paraId="7A115E0C" w14:textId="77777777" w:rsidR="00741687" w:rsidRDefault="00B44F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</w:t>
      </w:r>
    </w:p>
    <w:p w14:paraId="0751DE8F" w14:textId="77777777" w:rsidR="00741687" w:rsidRDefault="00B44F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 EM LETRAS MAIÚSCULAS</w:t>
      </w:r>
    </w:p>
    <w:sectPr w:rsidR="00741687">
      <w:headerReference w:type="default" r:id="rId7"/>
      <w:headerReference w:type="first" r:id="rId8"/>
      <w:footerReference w:type="first" r:id="rId9"/>
      <w:pgSz w:w="11906" w:h="16838"/>
      <w:pgMar w:top="1360" w:right="1700" w:bottom="1360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71F8" w14:textId="77777777" w:rsidR="00B44F3B" w:rsidRDefault="00B44F3B">
      <w:r>
        <w:separator/>
      </w:r>
    </w:p>
  </w:endnote>
  <w:endnote w:type="continuationSeparator" w:id="0">
    <w:p w14:paraId="5238504C" w14:textId="77777777" w:rsidR="00B44F3B" w:rsidRDefault="00B4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AD58" w14:textId="77777777" w:rsidR="00741687" w:rsidRDefault="00741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E43D" w14:textId="77777777" w:rsidR="00B44F3B" w:rsidRDefault="00B44F3B">
      <w:r>
        <w:separator/>
      </w:r>
    </w:p>
  </w:footnote>
  <w:footnote w:type="continuationSeparator" w:id="0">
    <w:p w14:paraId="657873C8" w14:textId="77777777" w:rsidR="00B44F3B" w:rsidRDefault="00B4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825C" w14:textId="77777777" w:rsidR="00741687" w:rsidRDefault="007416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CE0C" w14:textId="77777777" w:rsidR="00741687" w:rsidRDefault="00B44F3B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43676F" wp14:editId="43E3F493">
          <wp:simplePos x="0" y="0"/>
          <wp:positionH relativeFrom="column">
            <wp:posOffset>2286163</wp:posOffset>
          </wp:positionH>
          <wp:positionV relativeFrom="paragraph">
            <wp:posOffset>28575</wp:posOffset>
          </wp:positionV>
          <wp:extent cx="828000" cy="774000"/>
          <wp:effectExtent l="0" t="0" r="0" b="0"/>
          <wp:wrapSquare wrapText="bothSides" distT="0" distB="0" distL="114300" distR="114300"/>
          <wp:docPr id="1" name="image1.png" descr="https://lh4.googleusercontent.com/gKPU359EMXf1RCRKEP0ry8zNUDvHbhvtsJrrCZptuXlddzhyzeSqi52nexIoqNvmekBPD65ZBDDrfx2wat6jnkIHyHzjIGXd18Aw8A0ZFz9nY5h1muhQasOOLhfKjhXiXA6iC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KPU359EMXf1RCRKEP0ry8zNUDvHbhvtsJrrCZptuXlddzhyzeSqi52nexIoqNvmekBPD65ZBDDrfx2wat6jnkIHyHzjIGXd18Aw8A0ZFz9nY5h1muhQasOOLhfKjhXiXA6iC8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77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68902" w14:textId="77777777" w:rsidR="00741687" w:rsidRDefault="00741687">
    <w:pPr>
      <w:jc w:val="center"/>
      <w:rPr>
        <w:b/>
      </w:rPr>
    </w:pPr>
  </w:p>
  <w:p w14:paraId="44C30C16" w14:textId="77777777" w:rsidR="00741687" w:rsidRDefault="00741687">
    <w:pPr>
      <w:jc w:val="center"/>
      <w:rPr>
        <w:b/>
      </w:rPr>
    </w:pPr>
  </w:p>
  <w:p w14:paraId="09B3734C" w14:textId="77777777" w:rsidR="00741687" w:rsidRDefault="00741687">
    <w:pPr>
      <w:jc w:val="center"/>
      <w:rPr>
        <w:b/>
      </w:rPr>
    </w:pPr>
  </w:p>
  <w:p w14:paraId="445AF324" w14:textId="77777777" w:rsidR="00741687" w:rsidRDefault="00741687">
    <w:pPr>
      <w:jc w:val="center"/>
      <w:rPr>
        <w:b/>
      </w:rPr>
    </w:pPr>
  </w:p>
  <w:p w14:paraId="702E7F52" w14:textId="77777777" w:rsidR="00741687" w:rsidRDefault="00B44F3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MINISTÉRIO DA EDUCAÇÃO</w:t>
    </w:r>
  </w:p>
  <w:p w14:paraId="42D7656C" w14:textId="77777777" w:rsidR="00741687" w:rsidRDefault="00B44F3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Fundação Universidade Federal do ABC</w:t>
    </w:r>
  </w:p>
  <w:p w14:paraId="5C5ACB28" w14:textId="77777777" w:rsidR="00741687" w:rsidRDefault="00B44F3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Agência de Inovação da UFABC</w:t>
    </w:r>
  </w:p>
  <w:p w14:paraId="22309F17" w14:textId="77777777" w:rsidR="00741687" w:rsidRDefault="00741687">
    <w:pP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  <w:p w14:paraId="3E53FBDD" w14:textId="77777777" w:rsidR="00741687" w:rsidRDefault="007416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A83"/>
    <w:multiLevelType w:val="multilevel"/>
    <w:tmpl w:val="851E6A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04D86"/>
    <w:multiLevelType w:val="multilevel"/>
    <w:tmpl w:val="A5900C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941787"/>
    <w:multiLevelType w:val="multilevel"/>
    <w:tmpl w:val="92B6CD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3017CD"/>
    <w:multiLevelType w:val="multilevel"/>
    <w:tmpl w:val="86BA30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711D8C"/>
    <w:multiLevelType w:val="multilevel"/>
    <w:tmpl w:val="6F6872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CB1874"/>
    <w:multiLevelType w:val="multilevel"/>
    <w:tmpl w:val="8A7C57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3C7E3E"/>
    <w:multiLevelType w:val="multilevel"/>
    <w:tmpl w:val="B8B810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5F4F2A"/>
    <w:multiLevelType w:val="multilevel"/>
    <w:tmpl w:val="775693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87"/>
    <w:rsid w:val="00741687"/>
    <w:rsid w:val="00B44F3B"/>
    <w:rsid w:val="00E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1947"/>
  <w15:docId w15:val="{7C9298DE-C92D-4258-B297-C578FDB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3510</Words>
  <Characters>18958</Characters>
  <Application>Microsoft Office Word</Application>
  <DocSecurity>0</DocSecurity>
  <Lines>157</Lines>
  <Paragraphs>44</Paragraphs>
  <ScaleCrop>false</ScaleCrop>
  <Company/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Bambirra Silveira</dc:creator>
  <cp:lastModifiedBy>Glaucia Bambirra Silveira</cp:lastModifiedBy>
  <cp:revision>2</cp:revision>
  <dcterms:created xsi:type="dcterms:W3CDTF">2022-03-17T13:07:00Z</dcterms:created>
  <dcterms:modified xsi:type="dcterms:W3CDTF">2022-03-17T13:07:00Z</dcterms:modified>
</cp:coreProperties>
</file>